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6F51" w14:textId="7CFEA9F5" w:rsidR="00F153D6" w:rsidRDefault="46DB4BD9" w:rsidP="35CFB213">
      <w:pPr>
        <w:rPr>
          <w:rFonts w:asciiTheme="majorHAnsi" w:eastAsiaTheme="majorEastAsia" w:hAnsiTheme="majorHAnsi" w:cstheme="majorBidi"/>
          <w:color w:val="003399"/>
        </w:rPr>
      </w:pPr>
      <w:r w:rsidRPr="35CFB213">
        <w:rPr>
          <w:rFonts w:asciiTheme="majorHAnsi" w:eastAsiaTheme="majorEastAsia" w:hAnsiTheme="majorHAnsi" w:cstheme="majorBidi"/>
          <w:b/>
          <w:bCs/>
          <w:color w:val="003399"/>
        </w:rPr>
        <w:t xml:space="preserve">Post-results services: request, </w:t>
      </w:r>
      <w:proofErr w:type="gramStart"/>
      <w:r w:rsidRPr="35CFB213">
        <w:rPr>
          <w:rFonts w:asciiTheme="majorHAnsi" w:eastAsiaTheme="majorEastAsia" w:hAnsiTheme="majorHAnsi" w:cstheme="majorBidi"/>
          <w:b/>
          <w:bCs/>
          <w:color w:val="003399"/>
        </w:rPr>
        <w:t>consent</w:t>
      </w:r>
      <w:proofErr w:type="gramEnd"/>
      <w:r w:rsidRPr="35CFB213">
        <w:rPr>
          <w:rFonts w:asciiTheme="majorHAnsi" w:eastAsiaTheme="majorEastAsia" w:hAnsiTheme="majorHAnsi" w:cstheme="majorBidi"/>
          <w:b/>
          <w:bCs/>
          <w:color w:val="003399"/>
        </w:rPr>
        <w:t xml:space="preserve"> and payment form                              </w:t>
      </w:r>
      <w:r w:rsidRPr="35CFB213">
        <w:rPr>
          <w:rFonts w:asciiTheme="majorHAnsi" w:eastAsiaTheme="majorEastAsia" w:hAnsiTheme="majorHAnsi" w:cstheme="majorBidi"/>
          <w:color w:val="003399"/>
        </w:rPr>
        <w:t>Summer 202</w:t>
      </w:r>
      <w:r w:rsidR="79472889" w:rsidRPr="35CFB213">
        <w:rPr>
          <w:rFonts w:asciiTheme="majorHAnsi" w:eastAsiaTheme="majorEastAsia" w:hAnsiTheme="majorHAnsi" w:cstheme="majorBidi"/>
          <w:color w:val="003399"/>
        </w:rPr>
        <w:t>3</w:t>
      </w:r>
    </w:p>
    <w:p w14:paraId="700402DA" w14:textId="3A57CC82" w:rsidR="00F153D6" w:rsidRDefault="46DB4BD9" w:rsidP="46DB4BD9">
      <w:pPr>
        <w:rPr>
          <w:rFonts w:asciiTheme="majorHAnsi" w:eastAsiaTheme="majorEastAsia" w:hAnsiTheme="majorHAnsi" w:cstheme="majorBidi"/>
        </w:rPr>
      </w:pPr>
      <w:r w:rsidRPr="02549757">
        <w:rPr>
          <w:rFonts w:asciiTheme="majorHAnsi" w:eastAsiaTheme="majorEastAsia" w:hAnsiTheme="majorHAnsi" w:cstheme="majorBidi"/>
        </w:rPr>
        <w:t>To request a Review of Results (</w:t>
      </w:r>
      <w:proofErr w:type="spellStart"/>
      <w:r w:rsidRPr="02549757">
        <w:rPr>
          <w:rFonts w:asciiTheme="majorHAnsi" w:eastAsiaTheme="majorEastAsia" w:hAnsiTheme="majorHAnsi" w:cstheme="majorBidi"/>
          <w:b/>
          <w:bCs/>
        </w:rPr>
        <w:t>RoR</w:t>
      </w:r>
      <w:proofErr w:type="spellEnd"/>
      <w:r w:rsidRPr="02549757">
        <w:rPr>
          <w:rFonts w:asciiTheme="majorHAnsi" w:eastAsiaTheme="majorEastAsia" w:hAnsiTheme="majorHAnsi" w:cstheme="majorBidi"/>
        </w:rPr>
        <w:t>) service and/or an Access to Scripts (</w:t>
      </w:r>
      <w:r w:rsidRPr="02549757">
        <w:rPr>
          <w:rFonts w:asciiTheme="majorHAnsi" w:eastAsiaTheme="majorEastAsia" w:hAnsiTheme="majorHAnsi" w:cstheme="majorBidi"/>
          <w:b/>
          <w:bCs/>
        </w:rPr>
        <w:t>ATS</w:t>
      </w:r>
      <w:r w:rsidRPr="02549757">
        <w:rPr>
          <w:rFonts w:asciiTheme="majorHAnsi" w:eastAsiaTheme="majorEastAsia" w:hAnsiTheme="majorHAnsi" w:cstheme="majorBidi"/>
        </w:rPr>
        <w:t xml:space="preserve">) service, complete the required information in the white boxes and sign and date the form to confirm the required consent. A summary of the services available are referenced below. </w:t>
      </w:r>
    </w:p>
    <w:p w14:paraId="01B87647" w14:textId="1832A267" w:rsidR="17EF416A" w:rsidRDefault="17EF416A" w:rsidP="02549757">
      <w:pPr>
        <w:rPr>
          <w:rFonts w:asciiTheme="majorHAnsi" w:eastAsiaTheme="majorEastAsia" w:hAnsiTheme="majorHAnsi" w:cstheme="majorBidi"/>
        </w:rPr>
      </w:pPr>
      <w:r w:rsidRPr="02549757">
        <w:rPr>
          <w:rFonts w:asciiTheme="majorHAnsi" w:eastAsiaTheme="majorEastAsia" w:hAnsiTheme="majorHAnsi" w:cstheme="majorBidi"/>
        </w:rPr>
        <w:t>Please return this document to the Exams Office, or email exams@cns-school.org.</w:t>
      </w:r>
    </w:p>
    <w:p w14:paraId="54B28418" w14:textId="7AA245F0" w:rsidR="00F153D6" w:rsidRDefault="46DB4BD9" w:rsidP="46DB4BD9">
      <w:pPr>
        <w:rPr>
          <w:rFonts w:asciiTheme="majorHAnsi" w:eastAsiaTheme="majorEastAsia" w:hAnsiTheme="majorHAnsi" w:cstheme="majorBidi"/>
        </w:rPr>
      </w:pPr>
      <w:r w:rsidRPr="46DB4BD9">
        <w:rPr>
          <w:rFonts w:asciiTheme="majorHAnsi" w:eastAsiaTheme="majorEastAsia" w:hAnsiTheme="majorHAnsi" w:cstheme="majorBidi"/>
          <w:b/>
          <w:bCs/>
        </w:rPr>
        <w:t>Please make note of the Deadlines to request post result services below.</w:t>
      </w:r>
      <w:r w:rsidRPr="46DB4BD9">
        <w:rPr>
          <w:rFonts w:asciiTheme="majorHAnsi" w:eastAsiaTheme="majorEastAsia" w:hAnsiTheme="majorHAnsi" w:cstheme="majorBidi"/>
        </w:rPr>
        <w:t xml:space="preserve"> 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499"/>
        <w:gridCol w:w="1089"/>
        <w:gridCol w:w="1275"/>
        <w:gridCol w:w="2081"/>
        <w:gridCol w:w="1534"/>
        <w:gridCol w:w="1890"/>
        <w:gridCol w:w="1087"/>
      </w:tblGrid>
      <w:tr w:rsidR="46DB4BD9" w14:paraId="2A0EBFAD" w14:textId="77777777" w:rsidTr="3B260999">
        <w:trPr>
          <w:trHeight w:val="360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482B742" w14:textId="485EEDF6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Candidate number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37AEB" w14:textId="3B4CB901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318E86D" w14:textId="221188E3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Candidate name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75A2D" w14:textId="65E3FB1A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33165E4" w14:textId="036718B5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Candidate email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27A91" w14:textId="019DD5C0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46DB4BD9" w14:paraId="42FABEDE" w14:textId="77777777" w:rsidTr="3B260999">
        <w:trPr>
          <w:trHeight w:val="75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D00D8" w14:textId="7561E147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Awarding Body</w:t>
            </w: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B87416" w14:textId="6389B25A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Qualification level and Subject title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9FAB8" w14:textId="4A5F36B7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Paper code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998C59" w14:textId="50579EA2" w:rsidR="46DB4BD9" w:rsidRDefault="46DB4BD9" w:rsidP="46DB4BD9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Service Requested Number</w:t>
            </w:r>
          </w:p>
          <w:p w14:paraId="6394D654" w14:textId="756780C2" w:rsidR="46DB4BD9" w:rsidRDefault="46DB4BD9" w:rsidP="46DB4BD9">
            <w:pPr>
              <w:spacing w:after="0"/>
              <w:jc w:val="center"/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(Please see below)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02EB8" w14:textId="5D263FE3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Fee</w:t>
            </w:r>
          </w:p>
        </w:tc>
      </w:tr>
      <w:tr w:rsidR="46DB4BD9" w14:paraId="23AC9C97" w14:textId="77777777" w:rsidTr="3B260999">
        <w:trPr>
          <w:trHeight w:val="330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DB39B" w14:textId="046CE534" w:rsidR="46DB4BD9" w:rsidRDefault="46DB4BD9" w:rsidP="46DB4BD9">
            <w:pPr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0E2A" w14:textId="2C934B6E" w:rsidR="00E7005B" w:rsidRDefault="46DB4BD9" w:rsidP="3B260999">
            <w:pPr>
              <w:spacing w:before="120"/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4D160C" w14:textId="59B3DBE9" w:rsidR="009C5E74" w:rsidRDefault="46DB4BD9" w:rsidP="46DB4BD9">
            <w:pPr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F86F" w14:textId="5EFC6F45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F3D74" w14:textId="15459BE3" w:rsidR="46DB4BD9" w:rsidRDefault="46DB4BD9" w:rsidP="46DB4BD9">
            <w:pPr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£</w:t>
            </w:r>
          </w:p>
        </w:tc>
      </w:tr>
      <w:tr w:rsidR="46DB4BD9" w14:paraId="13B839E6" w14:textId="77777777" w:rsidTr="3B260999">
        <w:trPr>
          <w:trHeight w:val="375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08214" w14:textId="3F1282AD" w:rsidR="46DB4BD9" w:rsidRDefault="46DB4BD9" w:rsidP="46DB4BD9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320D" w14:textId="0587BBCF" w:rsidR="46DB4BD9" w:rsidRDefault="46DB4BD9" w:rsidP="46DB4BD9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3F677" w14:textId="36FC5AEB" w:rsidR="46DB4BD9" w:rsidRDefault="46DB4BD9" w:rsidP="46DB4BD9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D96C2" w14:textId="05B067F6" w:rsidR="46DB4BD9" w:rsidRDefault="46DB4BD9" w:rsidP="46DB4BD9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9964" w14:textId="4BFA7D55" w:rsidR="46DB4BD9" w:rsidRDefault="46DB4BD9" w:rsidP="46DB4BD9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46DB4BD9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£</w:t>
            </w:r>
          </w:p>
        </w:tc>
      </w:tr>
    </w:tbl>
    <w:p w14:paraId="67A88378" w14:textId="79AA4A32" w:rsidR="00F153D6" w:rsidRDefault="46DB4BD9" w:rsidP="46DB4BD9">
      <w:pPr>
        <w:rPr>
          <w:rFonts w:asciiTheme="majorHAnsi" w:eastAsiaTheme="majorEastAsia" w:hAnsiTheme="majorHAnsi" w:cstheme="majorBidi"/>
        </w:rPr>
      </w:pPr>
      <w:r w:rsidRPr="46DB4BD9">
        <w:rPr>
          <w:rFonts w:asciiTheme="majorHAnsi" w:eastAsiaTheme="majorEastAsia" w:hAnsiTheme="majorHAnsi" w:cstheme="majorBid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5055"/>
        <w:gridCol w:w="360"/>
      </w:tblGrid>
      <w:tr w:rsidR="46DB4BD9" w14:paraId="0CC16613" w14:textId="77777777" w:rsidTr="46DB4BD9">
        <w:trPr>
          <w:trHeight w:val="99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10A22852" w14:textId="48FDA33D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>Review of Results (</w:t>
            </w:r>
            <w:proofErr w:type="spellStart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>)</w:t>
            </w:r>
          </w:p>
          <w:p w14:paraId="4F438A58" w14:textId="2FDC3851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>Candidate consent</w:t>
            </w:r>
          </w:p>
          <w:p w14:paraId="144B1681" w14:textId="0B0A4847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By signing here, I give my consent to the head of my school or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0BE3E76A" w14:textId="28B005E6" w:rsidR="46DB4BD9" w:rsidRDefault="46DB4BD9" w:rsidP="46DB4BD9">
            <w:pPr>
              <w:rPr>
                <w:rFonts w:asciiTheme="majorHAnsi" w:eastAsiaTheme="majorEastAsia" w:hAnsiTheme="majorHAnsi" w:cstheme="majorBidi"/>
                <w:color w:val="003399"/>
              </w:rPr>
            </w:pPr>
            <w:r w:rsidRPr="46DB4BD9">
              <w:rPr>
                <w:rFonts w:asciiTheme="majorHAnsi" w:eastAsiaTheme="majorEastAsia" w:hAnsiTheme="majorHAnsi" w:cstheme="majorBidi"/>
                <w:color w:val="003399"/>
              </w:rPr>
              <w:t>Signature: ……………................…... Date: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 xml:space="preserve"> </w:t>
            </w:r>
            <w:r w:rsidRPr="46DB4BD9">
              <w:rPr>
                <w:rFonts w:asciiTheme="majorHAnsi" w:eastAsiaTheme="majorEastAsia" w:hAnsiTheme="majorHAnsi" w:cstheme="majorBidi"/>
                <w:color w:val="003399"/>
              </w:rPr>
              <w:t>…………......</w:t>
            </w:r>
          </w:p>
        </w:tc>
        <w:tc>
          <w:tcPr>
            <w:tcW w:w="5055" w:type="dxa"/>
            <w:vMerge w:val="restart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</w:tcPr>
          <w:p w14:paraId="6E18CFE4" w14:textId="52351573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 xml:space="preserve">Access To Scripts (ATS) </w:t>
            </w:r>
          </w:p>
          <w:p w14:paraId="210DCCE0" w14:textId="0541B081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>Candidate consent</w:t>
            </w:r>
          </w:p>
          <w:p w14:paraId="0EBA3E08" w14:textId="7F184E34" w:rsidR="46DB4BD9" w:rsidRDefault="46DB4BD9" w:rsidP="46DB4BD9">
            <w:pPr>
              <w:tabs>
                <w:tab w:val="left" w:pos="709"/>
              </w:tabs>
              <w:jc w:val="both"/>
              <w:rPr>
                <w:rFonts w:asciiTheme="majorHAnsi" w:eastAsiaTheme="majorEastAsia" w:hAnsiTheme="majorHAnsi" w:cstheme="majorBidi"/>
                <w:color w:val="003399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By signing here, I consent to my scripts being accessed by my centre </w:t>
            </w:r>
            <w:r w:rsidRPr="46DB4BD9">
              <w:rPr>
                <w:rFonts w:asciiTheme="majorHAnsi" w:eastAsiaTheme="majorEastAsia" w:hAnsiTheme="majorHAnsi" w:cstheme="majorBidi"/>
                <w:color w:val="003399"/>
              </w:rPr>
              <w:t>(Tick ONE of the boxes below)</w:t>
            </w:r>
          </w:p>
          <w:p w14:paraId="7868824F" w14:textId="246E9347" w:rsidR="46DB4BD9" w:rsidRDefault="46DB4BD9" w:rsidP="46DB4BD9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If any of my scripts are used in the classroom, I do not wish anyone to know they are mine. My name and candidate number must be removed. </w:t>
            </w:r>
          </w:p>
          <w:p w14:paraId="33A01F72" w14:textId="02993E94" w:rsidR="46DB4BD9" w:rsidRDefault="46DB4BD9" w:rsidP="46DB4BD9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If any of my scripts are used in the classroom, I have no objection to other people knowing they are mine. </w:t>
            </w:r>
          </w:p>
          <w:p w14:paraId="7666BE42" w14:textId="6D8BB564" w:rsidR="46DB4BD9" w:rsidRDefault="46DB4BD9" w:rsidP="46DB4BD9">
            <w:pPr>
              <w:rPr>
                <w:rFonts w:asciiTheme="majorHAnsi" w:eastAsiaTheme="majorEastAsia" w:hAnsiTheme="majorHAnsi" w:cstheme="majorBidi"/>
                <w:color w:val="003399"/>
              </w:rPr>
            </w:pPr>
            <w:r w:rsidRPr="46DB4BD9">
              <w:rPr>
                <w:rFonts w:asciiTheme="majorHAnsi" w:eastAsiaTheme="majorEastAsia" w:hAnsiTheme="majorHAnsi" w:cstheme="majorBidi"/>
                <w:color w:val="003399"/>
              </w:rPr>
              <w:t>Signature: ………....................…... Date: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3399"/>
              </w:rPr>
              <w:t xml:space="preserve"> </w:t>
            </w:r>
            <w:r w:rsidRPr="46DB4BD9">
              <w:rPr>
                <w:rFonts w:asciiTheme="majorHAnsi" w:eastAsiaTheme="majorEastAsia" w:hAnsiTheme="majorHAnsi" w:cstheme="majorBidi"/>
                <w:color w:val="003399"/>
              </w:rPr>
              <w:t>…………........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97D3" w14:textId="66ED9E1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67338DCF" w14:textId="3BBD6537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44218C14" w14:textId="4B317F45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63CEDF62" w14:textId="3D906DC8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247B9A46" w14:textId="3235531A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4A341D5F" w14:textId="5C549EDF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3CD61350" w14:textId="334C4F6F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46DB4BD9" w14:paraId="6BE0D03D" w14:textId="77777777" w:rsidTr="46DB4BD9">
        <w:trPr>
          <w:trHeight w:val="990"/>
        </w:trPr>
        <w:tc>
          <w:tcPr>
            <w:tcW w:w="5040" w:type="dxa"/>
            <w:vMerge/>
            <w:tcBorders>
              <w:left w:val="nil"/>
              <w:right w:val="single" w:sz="0" w:space="0" w:color="595959" w:themeColor="text1" w:themeTint="A6"/>
            </w:tcBorders>
            <w:vAlign w:val="center"/>
          </w:tcPr>
          <w:p w14:paraId="115A2529" w14:textId="77777777" w:rsidR="00F153D6" w:rsidRDefault="00F153D6"/>
        </w:tc>
        <w:tc>
          <w:tcPr>
            <w:tcW w:w="5055" w:type="dxa"/>
            <w:vMerge/>
            <w:tcBorders>
              <w:left w:val="single" w:sz="0" w:space="0" w:color="595959" w:themeColor="text1" w:themeTint="A6"/>
            </w:tcBorders>
            <w:vAlign w:val="center"/>
          </w:tcPr>
          <w:p w14:paraId="1FEFAD45" w14:textId="77777777" w:rsidR="00F153D6" w:rsidRDefault="00F153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CF64" w14:textId="0C5231FA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46DB4BD9" w14:paraId="2E4E8393" w14:textId="77777777" w:rsidTr="46DB4BD9">
        <w:trPr>
          <w:trHeight w:val="600"/>
        </w:trPr>
        <w:tc>
          <w:tcPr>
            <w:tcW w:w="5040" w:type="dxa"/>
            <w:vMerge/>
            <w:tcBorders>
              <w:left w:val="nil"/>
              <w:right w:val="single" w:sz="0" w:space="0" w:color="595959" w:themeColor="text1" w:themeTint="A6"/>
            </w:tcBorders>
            <w:vAlign w:val="center"/>
          </w:tcPr>
          <w:p w14:paraId="7417FEE2" w14:textId="77777777" w:rsidR="00F153D6" w:rsidRDefault="00F153D6"/>
        </w:tc>
        <w:tc>
          <w:tcPr>
            <w:tcW w:w="5055" w:type="dxa"/>
            <w:vMerge/>
            <w:tcBorders>
              <w:left w:val="single" w:sz="0" w:space="0" w:color="595959" w:themeColor="text1" w:themeTint="A6"/>
            </w:tcBorders>
            <w:vAlign w:val="center"/>
          </w:tcPr>
          <w:p w14:paraId="34460C2F" w14:textId="77777777" w:rsidR="00F153D6" w:rsidRDefault="00F153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BC29" w14:textId="6970D0B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E8D9AD7" w14:textId="281C23DF" w:rsidR="00F153D6" w:rsidRDefault="00374D6A">
      <w:r>
        <w:br w:type="page"/>
      </w:r>
    </w:p>
    <w:p w14:paraId="18347E58" w14:textId="07B60441" w:rsidR="00F153D6" w:rsidRDefault="00F153D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2985"/>
        <w:gridCol w:w="4962"/>
        <w:gridCol w:w="1488"/>
      </w:tblGrid>
      <w:tr w:rsidR="46DB4BD9" w14:paraId="19C79E0B" w14:textId="77777777" w:rsidTr="3B260999">
        <w:trPr>
          <w:trHeight w:val="40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47BE957" w14:textId="58298E2D" w:rsidR="46DB4BD9" w:rsidRDefault="46DB4BD9" w:rsidP="46DB4BD9">
            <w:pPr>
              <w:spacing w:after="0"/>
              <w:jc w:val="center"/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Service Request Number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8D40ABB" w14:textId="0AB635E9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Post-results service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31C687" w14:textId="0D73AD63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Details of the service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CFCA0C9" w14:textId="04B5896A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Deadlines to request</w:t>
            </w:r>
          </w:p>
        </w:tc>
      </w:tr>
      <w:tr w:rsidR="46DB4BD9" w14:paraId="3984157C" w14:textId="77777777" w:rsidTr="3B260999">
        <w:trPr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29D1E" w14:textId="2D05A8ED" w:rsidR="46DB4BD9" w:rsidRDefault="46DB4BD9" w:rsidP="46DB4BD9">
            <w:pPr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R1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C1E91" w14:textId="2D804EA7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 xml:space="preserve"> Service 1</w:t>
            </w:r>
            <w:r w:rsidRPr="46DB4BD9">
              <w:rPr>
                <w:rFonts w:asciiTheme="majorHAnsi" w:eastAsiaTheme="majorEastAsia" w:hAnsiTheme="majorHAnsi" w:cstheme="majorBidi"/>
              </w:rPr>
              <w:t xml:space="preserve"> (Clerical re-check)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BCC52" w14:textId="7F379C75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This is a re-check of all clerical procedures leading to the issue of a result… This service will include the following checks: </w:t>
            </w:r>
          </w:p>
          <w:p w14:paraId="3C3DF68A" w14:textId="3AFC0420" w:rsidR="46DB4BD9" w:rsidRDefault="46DB4BD9" w:rsidP="46DB4BD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• that all parts of the script have been marked</w:t>
            </w:r>
          </w:p>
          <w:p w14:paraId="445B797F" w14:textId="3BD61C8E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• the totalling of marks</w:t>
            </w:r>
          </w:p>
          <w:p w14:paraId="12321F94" w14:textId="29F1AE07" w:rsidR="46DB4BD9" w:rsidRDefault="46DB4BD9" w:rsidP="46DB4BD9">
            <w:pPr>
              <w:rPr>
                <w:rFonts w:asciiTheme="majorHAnsi" w:eastAsiaTheme="majorEastAsia" w:hAnsiTheme="majorHAnsi" w:cstheme="majorBidi"/>
                <w:color w:val="FF3300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• the recording of marks</w:t>
            </w:r>
            <w:r w:rsidRPr="46DB4BD9">
              <w:rPr>
                <w:rFonts w:asciiTheme="majorHAnsi" w:eastAsiaTheme="majorEastAsia" w:hAnsiTheme="majorHAnsi" w:cstheme="majorBidi"/>
                <w:color w:val="FF3300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84203" w14:textId="012E7BEE" w:rsidR="46DB4BD9" w:rsidRDefault="46DB4BD9" w:rsidP="3B260999">
            <w:pPr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>2</w:t>
            </w:r>
            <w:r w:rsidR="44E46AC5" w:rsidRPr="3B260999">
              <w:rPr>
                <w:rFonts w:asciiTheme="majorHAnsi" w:eastAsiaTheme="majorEastAsia" w:hAnsiTheme="majorHAnsi" w:cstheme="majorBidi"/>
              </w:rPr>
              <w:t>8</w:t>
            </w:r>
            <w:r w:rsidRPr="3B260999">
              <w:rPr>
                <w:rFonts w:asciiTheme="majorHAnsi" w:eastAsiaTheme="majorEastAsia" w:hAnsiTheme="majorHAnsi" w:cstheme="majorBidi"/>
              </w:rPr>
              <w:t xml:space="preserve"> September 202</w:t>
            </w:r>
            <w:r w:rsidR="41EDC8EF" w:rsidRPr="3B260999">
              <w:rPr>
                <w:rFonts w:asciiTheme="majorHAnsi" w:eastAsiaTheme="majorEastAsia" w:hAnsiTheme="majorHAnsi" w:cstheme="majorBidi"/>
              </w:rPr>
              <w:t>3</w:t>
            </w:r>
          </w:p>
        </w:tc>
      </w:tr>
      <w:tr w:rsidR="46DB4BD9" w14:paraId="12FAC866" w14:textId="77777777" w:rsidTr="3B260999">
        <w:trPr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4F6B5" w14:textId="2D98FAB6" w:rsidR="46DB4BD9" w:rsidRDefault="46DB4BD9" w:rsidP="46DB4BD9">
            <w:pPr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R1a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E99F7" w14:textId="54365874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</w:rPr>
              <w:t xml:space="preserve"> Service 1 with an ATS copy of re-checked script </w:t>
            </w:r>
          </w:p>
        </w:tc>
        <w:tc>
          <w:tcPr>
            <w:tcW w:w="4962" w:type="dxa"/>
            <w:vMerge/>
            <w:vAlign w:val="center"/>
          </w:tcPr>
          <w:p w14:paraId="75C4D5C4" w14:textId="77777777" w:rsidR="00F153D6" w:rsidRDefault="00F153D6"/>
        </w:tc>
        <w:tc>
          <w:tcPr>
            <w:tcW w:w="1488" w:type="dxa"/>
            <w:vMerge/>
            <w:vAlign w:val="center"/>
          </w:tcPr>
          <w:p w14:paraId="5FD7C3BF" w14:textId="77777777" w:rsidR="00F153D6" w:rsidRDefault="00F153D6"/>
        </w:tc>
      </w:tr>
      <w:tr w:rsidR="46DB4BD9" w14:paraId="56C282FB" w14:textId="77777777" w:rsidTr="3B260999">
        <w:trPr>
          <w:trHeight w:val="5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99D676" w14:textId="1D980D55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R2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0DE25F" w14:textId="08D1A84D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Service 2 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(Review of marking)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214DDB" w14:textId="58B3942E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This is </w:t>
            </w:r>
            <w:proofErr w:type="gram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a post-results</w:t>
            </w:r>
            <w:proofErr w:type="gramEnd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review of the original marking to ensure that the agreed mark scheme has been applied correctly...</w:t>
            </w:r>
            <w:r w:rsidRPr="46DB4BD9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 xml:space="preserve">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Reviewers will not re-mark the script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.  They will only act to correct any errors identified in the original marking… This service will include:  </w:t>
            </w:r>
          </w:p>
          <w:p w14:paraId="26F69727" w14:textId="516989BA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• the clerical re-checks detailed in Service 1 </w:t>
            </w:r>
          </w:p>
          <w:p w14:paraId="2E5DE7F8" w14:textId="2FA6283B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• a review of marking as described above                 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59D795" w14:textId="3D25F232" w:rsidR="46DB4BD9" w:rsidRDefault="0F7870BA" w:rsidP="3B260999">
            <w:pPr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>28 September 2023</w:t>
            </w:r>
          </w:p>
        </w:tc>
      </w:tr>
      <w:tr w:rsidR="46DB4BD9" w14:paraId="632CE44E" w14:textId="77777777" w:rsidTr="3B260999">
        <w:trPr>
          <w:trHeight w:val="57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6DD95" w14:textId="72647BE7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R2a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A31DE7" w14:textId="2E61A15A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Service 2 with an ATS copy of reviewed script </w:t>
            </w:r>
          </w:p>
        </w:tc>
        <w:tc>
          <w:tcPr>
            <w:tcW w:w="4962" w:type="dxa"/>
            <w:vMerge/>
            <w:vAlign w:val="center"/>
          </w:tcPr>
          <w:p w14:paraId="5042D4E1" w14:textId="77777777" w:rsidR="00F153D6" w:rsidRDefault="00F153D6"/>
        </w:tc>
        <w:tc>
          <w:tcPr>
            <w:tcW w:w="1488" w:type="dxa"/>
            <w:vMerge/>
            <w:vAlign w:val="center"/>
          </w:tcPr>
          <w:p w14:paraId="0E5BF727" w14:textId="77777777" w:rsidR="00F153D6" w:rsidRDefault="00F153D6"/>
        </w:tc>
      </w:tr>
      <w:tr w:rsidR="46DB4BD9" w14:paraId="48D050FA" w14:textId="77777777" w:rsidTr="3B260999">
        <w:trPr>
          <w:trHeight w:val="37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A4E8" w14:textId="79CF9363" w:rsidR="46DB4BD9" w:rsidRDefault="46DB4BD9" w:rsidP="46DB4BD9">
            <w:pPr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R2P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80739" w14:textId="617AF1A8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 xml:space="preserve"> Priority Service 2 </w:t>
            </w:r>
            <w:r w:rsidRPr="46DB4BD9">
              <w:rPr>
                <w:rFonts w:asciiTheme="majorHAnsi" w:eastAsiaTheme="majorEastAsia" w:hAnsiTheme="majorHAnsi" w:cstheme="majorBidi"/>
              </w:rPr>
              <w:t>(Review of marking)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8918A" w14:textId="1B0261E4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This is the same as Service 2 </w:t>
            </w:r>
            <w:proofErr w:type="gramStart"/>
            <w:r w:rsidRPr="46DB4BD9">
              <w:rPr>
                <w:rFonts w:asciiTheme="majorHAnsi" w:eastAsiaTheme="majorEastAsia" w:hAnsiTheme="majorHAnsi" w:cstheme="majorBidi"/>
              </w:rPr>
              <w:t>above</w:t>
            </w:r>
            <w:proofErr w:type="gramEnd"/>
            <w:r w:rsidRPr="46DB4BD9">
              <w:rPr>
                <w:rFonts w:asciiTheme="majorHAnsi" w:eastAsiaTheme="majorEastAsia" w:hAnsiTheme="majorHAnsi" w:cstheme="majorBidi"/>
              </w:rPr>
              <w:t xml:space="preserve"> but the review is conducted as a priority by the awarding body. This service is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>only</w:t>
            </w:r>
            <w:r w:rsidRPr="46DB4BD9">
              <w:rPr>
                <w:rFonts w:asciiTheme="majorHAnsi" w:eastAsiaTheme="majorEastAsia" w:hAnsiTheme="majorHAnsi" w:cstheme="majorBidi"/>
              </w:rPr>
              <w:t xml:space="preserve"> available for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>GCE A-level qualifications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5F4F" w14:textId="6DCB6826" w:rsidR="46DB4BD9" w:rsidRDefault="46DB4BD9" w:rsidP="3B260999">
            <w:pPr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>2</w:t>
            </w:r>
            <w:r w:rsidR="71DAF2D2" w:rsidRPr="3B260999">
              <w:rPr>
                <w:rFonts w:asciiTheme="majorHAnsi" w:eastAsiaTheme="majorEastAsia" w:hAnsiTheme="majorHAnsi" w:cstheme="majorBidi"/>
              </w:rPr>
              <w:t>4</w:t>
            </w:r>
            <w:r w:rsidRPr="3B260999">
              <w:rPr>
                <w:rFonts w:asciiTheme="majorHAnsi" w:eastAsiaTheme="majorEastAsia" w:hAnsiTheme="majorHAnsi" w:cstheme="majorBidi"/>
              </w:rPr>
              <w:t xml:space="preserve"> August 202</w:t>
            </w:r>
            <w:r w:rsidR="55007FAE" w:rsidRPr="3B260999">
              <w:rPr>
                <w:rFonts w:asciiTheme="majorHAnsi" w:eastAsiaTheme="majorEastAsia" w:hAnsiTheme="majorHAnsi" w:cstheme="majorBidi"/>
              </w:rPr>
              <w:t>3</w:t>
            </w:r>
          </w:p>
        </w:tc>
      </w:tr>
      <w:tr w:rsidR="46DB4BD9" w14:paraId="32C31D33" w14:textId="77777777" w:rsidTr="3B260999">
        <w:trPr>
          <w:trHeight w:val="6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ED081" w14:textId="55F69A55" w:rsidR="46DB4BD9" w:rsidRDefault="46DB4BD9" w:rsidP="46DB4BD9">
            <w:pPr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R2Pa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57F14" w14:textId="7CB41324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</w:rPr>
              <w:t xml:space="preserve"> Priority Service 2 with an ATS copy of reviewed script </w:t>
            </w:r>
          </w:p>
        </w:tc>
        <w:tc>
          <w:tcPr>
            <w:tcW w:w="4962" w:type="dxa"/>
            <w:vMerge/>
            <w:vAlign w:val="center"/>
          </w:tcPr>
          <w:p w14:paraId="031E2D75" w14:textId="77777777" w:rsidR="00F153D6" w:rsidRDefault="00F153D6"/>
        </w:tc>
        <w:tc>
          <w:tcPr>
            <w:tcW w:w="1488" w:type="dxa"/>
            <w:vMerge/>
            <w:vAlign w:val="center"/>
          </w:tcPr>
          <w:p w14:paraId="082ADCCD" w14:textId="77777777" w:rsidR="00F153D6" w:rsidRDefault="00F153D6"/>
        </w:tc>
      </w:tr>
      <w:tr w:rsidR="46DB4BD9" w14:paraId="0B8A70E4" w14:textId="77777777" w:rsidTr="3B260999">
        <w:trPr>
          <w:trHeight w:val="6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46DD04" w14:textId="705DA8C6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R3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3FAE25" w14:textId="13AF5A67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Service 3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(Review of moderation)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C8DB9F" w14:textId="41B72214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This is a review of the original moderation to ensure that the assessment criteria have been fairly, </w:t>
            </w:r>
            <w:proofErr w:type="gram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reliably</w:t>
            </w:r>
            <w:proofErr w:type="gramEnd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and consistently applied.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It is not a re-moderation of candidates’ work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… This service is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not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available to individual candidates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4C9EA9" w14:textId="306F2A70" w:rsidR="46DB4BD9" w:rsidRDefault="032E3E18" w:rsidP="3B260999">
            <w:pPr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>28 September 2023</w:t>
            </w:r>
          </w:p>
        </w:tc>
      </w:tr>
      <w:tr w:rsidR="46DB4BD9" w14:paraId="4C219EEB" w14:textId="77777777" w:rsidTr="3B260999">
        <w:trPr>
          <w:trHeight w:val="6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E45B1" w14:textId="2FD132D5" w:rsidR="46DB4BD9" w:rsidRDefault="46DB4BD9" w:rsidP="46DB4BD9">
            <w:pPr>
              <w:rPr>
                <w:rFonts w:asciiTheme="majorHAnsi" w:eastAsiaTheme="majorEastAsia" w:hAnsiTheme="majorHAnsi" w:cstheme="majorBidi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u w:val="single"/>
              </w:rPr>
              <w:t>A1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2A04B" w14:textId="7B5CFFAB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ATS Copy of script to support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>review of marking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E13A2" w14:textId="131B764E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1623C" w14:textId="755E3FB5" w:rsidR="46DB4BD9" w:rsidRDefault="029B7FF4" w:rsidP="3B26099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>31 August 2023</w:t>
            </w:r>
            <w:r w:rsidR="46DB4BD9"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(GCE)</w:t>
            </w:r>
          </w:p>
          <w:p w14:paraId="40BFF881" w14:textId="21623112" w:rsidR="46DB4BD9" w:rsidRDefault="06644F0F" w:rsidP="3B26099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>7</w:t>
            </w:r>
            <w:r w:rsidR="0F7C1BCF"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September 202</w:t>
            </w:r>
            <w:r w:rsidR="1DF1BDE3"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>3</w:t>
            </w:r>
            <w:r w:rsidR="0F7C1BCF" w:rsidRPr="3B26099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(GCSE)</w:t>
            </w:r>
          </w:p>
        </w:tc>
      </w:tr>
      <w:tr w:rsidR="46DB4BD9" w14:paraId="76D40263" w14:textId="77777777" w:rsidTr="3B260999">
        <w:trPr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FDE78" w14:textId="489024FC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A2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B0F5E2" w14:textId="3BEFF5DE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ATS Copy of script to support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teaching and learning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1FA9F1" w14:textId="3B5CB5DC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3DC89A" w14:textId="4E020767" w:rsidR="46DB4BD9" w:rsidRDefault="641F90B6" w:rsidP="3B260999">
            <w:pPr>
              <w:rPr>
                <w:rFonts w:asciiTheme="majorHAnsi" w:eastAsiaTheme="majorEastAsia" w:hAnsiTheme="majorHAnsi" w:cstheme="majorBidi"/>
              </w:rPr>
            </w:pPr>
            <w:r w:rsidRPr="3B260999">
              <w:rPr>
                <w:rFonts w:asciiTheme="majorHAnsi" w:eastAsiaTheme="majorEastAsia" w:hAnsiTheme="majorHAnsi" w:cstheme="majorBidi"/>
              </w:rPr>
              <w:t>28 September 2023</w:t>
            </w:r>
          </w:p>
        </w:tc>
      </w:tr>
    </w:tbl>
    <w:p w14:paraId="17A3E429" w14:textId="610FC83E" w:rsidR="00F153D6" w:rsidRDefault="46DB4BD9" w:rsidP="46DB4BD9">
      <w:pPr>
        <w:rPr>
          <w:rFonts w:asciiTheme="majorHAnsi" w:eastAsiaTheme="majorEastAsia" w:hAnsiTheme="majorHAnsi" w:cstheme="majorBidi"/>
          <w:color w:val="FF3300"/>
        </w:rPr>
      </w:pPr>
      <w:r w:rsidRPr="46DB4BD9">
        <w:rPr>
          <w:rFonts w:asciiTheme="majorHAnsi" w:eastAsiaTheme="majorEastAsia" w:hAnsiTheme="majorHAnsi" w:cstheme="majorBidi"/>
          <w:color w:val="FF3300"/>
        </w:rPr>
        <w:t>FOR EXAMS OFFICE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786"/>
        <w:gridCol w:w="1048"/>
        <w:gridCol w:w="1019"/>
        <w:gridCol w:w="1136"/>
        <w:gridCol w:w="1034"/>
        <w:gridCol w:w="1048"/>
        <w:gridCol w:w="1034"/>
        <w:gridCol w:w="1136"/>
        <w:gridCol w:w="976"/>
      </w:tblGrid>
      <w:tr w:rsidR="46DB4BD9" w14:paraId="4E91686D" w14:textId="77777777" w:rsidTr="46DB4BD9">
        <w:tc>
          <w:tcPr>
            <w:tcW w:w="1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04A4D7" w14:textId="0786F054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Total fee(s) received  </w:t>
            </w:r>
          </w:p>
        </w:tc>
        <w:tc>
          <w:tcPr>
            <w:tcW w:w="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353F70" w14:textId="2EC17F4F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£</w:t>
            </w:r>
          </w:p>
        </w:tc>
        <w:tc>
          <w:tcPr>
            <w:tcW w:w="1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A3B6B0" w14:textId="1D1EB18F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Service(s) applied for</w:t>
            </w:r>
          </w:p>
        </w:tc>
        <w:tc>
          <w:tcPr>
            <w:tcW w:w="10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DA68D6" w14:textId="25018A44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46DB4BD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>Date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F956A5" w14:textId="70DAAB59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Outcome(s) received</w:t>
            </w:r>
          </w:p>
        </w:tc>
        <w:tc>
          <w:tcPr>
            <w:tcW w:w="1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D7C083" w14:textId="4FB4841D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46DB4BD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>Date(s)</w:t>
            </w:r>
          </w:p>
        </w:tc>
        <w:tc>
          <w:tcPr>
            <w:tcW w:w="1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B60810" w14:textId="048F51F4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Candidate notified</w:t>
            </w:r>
          </w:p>
        </w:tc>
        <w:tc>
          <w:tcPr>
            <w:tcW w:w="1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FD496E" w14:textId="5F7F72A6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46DB4BD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>Date(s)</w:t>
            </w:r>
          </w:p>
        </w:tc>
        <w:tc>
          <w:tcPr>
            <w:tcW w:w="11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1D2A1A" w14:textId="323A8BDD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Outcome(s) complete</w:t>
            </w:r>
          </w:p>
        </w:tc>
        <w:tc>
          <w:tcPr>
            <w:tcW w:w="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16515E" w14:textId="7DD0C6D5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46DB4BD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>Date(s)</w:t>
            </w:r>
          </w:p>
        </w:tc>
      </w:tr>
    </w:tbl>
    <w:p w14:paraId="57E759EB" w14:textId="2281EC2E" w:rsidR="00F153D6" w:rsidRDefault="00F153D6" w:rsidP="46DB4BD9">
      <w:pPr>
        <w:rPr>
          <w:rFonts w:asciiTheme="majorHAnsi" w:eastAsiaTheme="majorEastAsia" w:hAnsiTheme="majorHAnsi" w:cstheme="majorBidi"/>
          <w:color w:val="141414"/>
        </w:rPr>
      </w:pPr>
    </w:p>
    <w:p w14:paraId="78BFBB25" w14:textId="0161FF44" w:rsidR="00F153D6" w:rsidRDefault="00374D6A">
      <w:r>
        <w:br w:type="page"/>
      </w:r>
    </w:p>
    <w:p w14:paraId="308C9900" w14:textId="66A05CB4" w:rsidR="00F153D6" w:rsidRDefault="00F153D6" w:rsidP="46DB4BD9">
      <w:pPr>
        <w:rPr>
          <w:rFonts w:asciiTheme="majorHAnsi" w:eastAsiaTheme="majorEastAsia" w:hAnsiTheme="majorHAnsi" w:cstheme="majorBidi"/>
          <w:b/>
          <w:bCs/>
          <w:color w:val="003399"/>
        </w:rPr>
      </w:pPr>
    </w:p>
    <w:p w14:paraId="4BEF9CC3" w14:textId="24BF331F" w:rsidR="00F153D6" w:rsidRDefault="46DB4BD9" w:rsidP="3B260999">
      <w:pPr>
        <w:rPr>
          <w:rFonts w:asciiTheme="majorHAnsi" w:eastAsiaTheme="majorEastAsia" w:hAnsiTheme="majorHAnsi" w:cstheme="majorBidi"/>
          <w:color w:val="003399"/>
        </w:rPr>
      </w:pPr>
      <w:r w:rsidRPr="3B260999">
        <w:rPr>
          <w:rFonts w:asciiTheme="majorHAnsi" w:eastAsiaTheme="majorEastAsia" w:hAnsiTheme="majorHAnsi" w:cstheme="majorBidi"/>
          <w:b/>
          <w:bCs/>
          <w:color w:val="003399"/>
        </w:rPr>
        <w:t xml:space="preserve">Post-results services: deadlines, </w:t>
      </w:r>
      <w:proofErr w:type="gramStart"/>
      <w:r w:rsidRPr="3B260999">
        <w:rPr>
          <w:rFonts w:asciiTheme="majorHAnsi" w:eastAsiaTheme="majorEastAsia" w:hAnsiTheme="majorHAnsi" w:cstheme="majorBidi"/>
          <w:b/>
          <w:bCs/>
          <w:color w:val="003399"/>
        </w:rPr>
        <w:t>fees</w:t>
      </w:r>
      <w:proofErr w:type="gramEnd"/>
      <w:r w:rsidRPr="3B260999">
        <w:rPr>
          <w:rFonts w:asciiTheme="majorHAnsi" w:eastAsiaTheme="majorEastAsia" w:hAnsiTheme="majorHAnsi" w:cstheme="majorBidi"/>
          <w:b/>
          <w:bCs/>
          <w:color w:val="003399"/>
        </w:rPr>
        <w:t xml:space="preserve"> and charges                                          </w:t>
      </w:r>
      <w:r w:rsidRPr="3B260999">
        <w:rPr>
          <w:rFonts w:asciiTheme="majorHAnsi" w:eastAsiaTheme="majorEastAsia" w:hAnsiTheme="majorHAnsi" w:cstheme="majorBidi"/>
          <w:color w:val="003399"/>
        </w:rPr>
        <w:t>Summer 202</w:t>
      </w:r>
      <w:r w:rsidR="1B3E0A06" w:rsidRPr="3B260999">
        <w:rPr>
          <w:rFonts w:asciiTheme="majorHAnsi" w:eastAsiaTheme="majorEastAsia" w:hAnsiTheme="majorHAnsi" w:cstheme="majorBidi"/>
          <w:color w:val="003399"/>
        </w:rPr>
        <w:t>3</w:t>
      </w:r>
    </w:p>
    <w:p w14:paraId="739B0488" w14:textId="340090C1" w:rsidR="00F153D6" w:rsidRDefault="46DB4BD9" w:rsidP="46DB4BD9">
      <w:pPr>
        <w:rPr>
          <w:rFonts w:asciiTheme="majorHAnsi" w:eastAsiaTheme="majorEastAsia" w:hAnsiTheme="majorHAnsi" w:cstheme="majorBidi"/>
        </w:rPr>
      </w:pPr>
      <w:r w:rsidRPr="46DB4BD9">
        <w:rPr>
          <w:rFonts w:asciiTheme="majorHAnsi" w:eastAsiaTheme="majorEastAsia" w:hAnsiTheme="majorHAnsi" w:cstheme="majorBidi"/>
        </w:rPr>
        <w:t>The post-results services available are:</w:t>
      </w:r>
    </w:p>
    <w:p w14:paraId="4CD1C22E" w14:textId="1AE5C3A2" w:rsidR="00F153D6" w:rsidRDefault="46DB4BD9" w:rsidP="46DB4BD9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</w:rPr>
      </w:pPr>
      <w:r w:rsidRPr="46DB4BD9">
        <w:rPr>
          <w:rFonts w:asciiTheme="majorHAnsi" w:eastAsiaTheme="majorEastAsia" w:hAnsiTheme="majorHAnsi" w:cstheme="majorBidi"/>
          <w:b/>
          <w:bCs/>
        </w:rPr>
        <w:t xml:space="preserve">Reviews of Results </w:t>
      </w:r>
      <w:r w:rsidRPr="46DB4BD9">
        <w:rPr>
          <w:rFonts w:asciiTheme="majorHAnsi" w:eastAsiaTheme="majorEastAsia" w:hAnsiTheme="majorHAnsi" w:cstheme="majorBidi"/>
        </w:rPr>
        <w:t>(</w:t>
      </w:r>
      <w:proofErr w:type="spellStart"/>
      <w:r w:rsidRPr="46DB4BD9">
        <w:rPr>
          <w:rFonts w:asciiTheme="majorHAnsi" w:eastAsiaTheme="majorEastAsia" w:hAnsiTheme="majorHAnsi" w:cstheme="majorBidi"/>
        </w:rPr>
        <w:t>RoRs</w:t>
      </w:r>
      <w:proofErr w:type="spellEnd"/>
      <w:r w:rsidRPr="46DB4BD9">
        <w:rPr>
          <w:rFonts w:asciiTheme="majorHAnsi" w:eastAsiaTheme="majorEastAsia" w:hAnsiTheme="majorHAnsi" w:cstheme="majorBidi"/>
        </w:rPr>
        <w:t>):</w:t>
      </w:r>
      <w:r w:rsidRPr="46DB4BD9">
        <w:rPr>
          <w:rFonts w:asciiTheme="majorHAnsi" w:eastAsiaTheme="majorEastAsia" w:hAnsiTheme="majorHAnsi" w:cstheme="majorBidi"/>
          <w:b/>
          <w:bCs/>
        </w:rPr>
        <w:t xml:space="preserve"> </w:t>
      </w:r>
      <w:r w:rsidRPr="46DB4BD9">
        <w:rPr>
          <w:rFonts w:asciiTheme="majorHAnsi" w:eastAsiaTheme="majorEastAsia" w:hAnsiTheme="majorHAnsi" w:cstheme="majorBidi"/>
        </w:rPr>
        <w:t>Clerical re-check; review of marking; review of moderation; appeals</w:t>
      </w:r>
    </w:p>
    <w:p w14:paraId="61BF1C07" w14:textId="18B8AD47" w:rsidR="00F153D6" w:rsidRDefault="46DB4BD9" w:rsidP="46DB4BD9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</w:rPr>
      </w:pPr>
      <w:r w:rsidRPr="46DB4BD9">
        <w:rPr>
          <w:rFonts w:asciiTheme="majorHAnsi" w:eastAsiaTheme="majorEastAsia" w:hAnsiTheme="majorHAnsi" w:cstheme="majorBidi"/>
          <w:b/>
          <w:bCs/>
        </w:rPr>
        <w:t xml:space="preserve">Access to scripts </w:t>
      </w:r>
      <w:r w:rsidRPr="46DB4BD9">
        <w:rPr>
          <w:rFonts w:asciiTheme="majorHAnsi" w:eastAsiaTheme="majorEastAsia" w:hAnsiTheme="majorHAnsi" w:cstheme="majorBidi"/>
        </w:rPr>
        <w:t>(ATS):</w:t>
      </w:r>
      <w:r w:rsidRPr="46DB4BD9">
        <w:rPr>
          <w:rFonts w:asciiTheme="majorHAnsi" w:eastAsiaTheme="majorEastAsia" w:hAnsiTheme="majorHAnsi" w:cstheme="majorBidi"/>
          <w:b/>
          <w:bCs/>
        </w:rPr>
        <w:t xml:space="preserve"> </w:t>
      </w:r>
      <w:r w:rsidRPr="46DB4BD9">
        <w:rPr>
          <w:rFonts w:asciiTheme="majorHAnsi" w:eastAsiaTheme="majorEastAsia" w:hAnsiTheme="majorHAnsi" w:cstheme="majorBidi"/>
        </w:rPr>
        <w:t>Access to marked examination scripts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420"/>
        <w:gridCol w:w="1650"/>
        <w:gridCol w:w="1851"/>
        <w:gridCol w:w="345"/>
        <w:gridCol w:w="1575"/>
        <w:gridCol w:w="1665"/>
        <w:gridCol w:w="1642"/>
      </w:tblGrid>
      <w:tr w:rsidR="46DB4BD9" w14:paraId="30687FEE" w14:textId="77777777" w:rsidTr="1E8DFC81">
        <w:trPr>
          <w:trHeight w:val="510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E51B47C" w14:textId="5FF0E94C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Post-results service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FE337D2" w14:textId="7026FECA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Deadline</w:t>
            </w:r>
          </w:p>
          <w:p w14:paraId="176AB058" w14:textId="2F87A567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(Final date for requesting)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4DD9D90" w14:textId="437C3140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AQA</w:t>
            </w:r>
          </w:p>
          <w:p w14:paraId="44894503" w14:textId="0F70EF58" w:rsidR="46DB4BD9" w:rsidRDefault="00DC43B3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hyperlink r:id="rId8">
              <w:r w:rsidR="46DB4BD9" w:rsidRPr="46DB4BD9">
                <w:rPr>
                  <w:rStyle w:val="Hyperlink"/>
                  <w:rFonts w:asciiTheme="majorHAnsi" w:eastAsiaTheme="majorEastAsia" w:hAnsiTheme="majorHAnsi" w:cstheme="majorBidi"/>
                </w:rPr>
                <w:t>fees and charges</w:t>
              </w:r>
            </w:hyperlink>
            <w:r w:rsidR="46DB4BD9"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BA6BF14" w14:textId="12F861C0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OCR</w:t>
            </w:r>
          </w:p>
          <w:p w14:paraId="4EEB01D8" w14:textId="76505BB2" w:rsidR="46DB4BD9" w:rsidRDefault="00DC43B3" w:rsidP="46DB4BD9">
            <w:pPr>
              <w:jc w:val="center"/>
              <w:rPr>
                <w:rFonts w:asciiTheme="majorHAnsi" w:eastAsiaTheme="majorEastAsia" w:hAnsiTheme="majorHAnsi" w:cstheme="majorBidi"/>
              </w:rPr>
            </w:pPr>
            <w:hyperlink r:id="rId9">
              <w:r w:rsidR="46DB4BD9" w:rsidRPr="46DB4BD9">
                <w:rPr>
                  <w:rStyle w:val="Hyperlink"/>
                  <w:rFonts w:asciiTheme="majorHAnsi" w:eastAsiaTheme="majorEastAsia" w:hAnsiTheme="majorHAnsi" w:cstheme="majorBidi"/>
                </w:rPr>
                <w:t>fees and charges</w:t>
              </w:r>
            </w:hyperlink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04512F5" w14:textId="01695C1B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Pearson</w:t>
            </w:r>
          </w:p>
          <w:p w14:paraId="5296FDF0" w14:textId="64E5FE0C" w:rsidR="46DB4BD9" w:rsidRDefault="00DC43B3" w:rsidP="46DB4BD9">
            <w:pPr>
              <w:jc w:val="center"/>
              <w:rPr>
                <w:rFonts w:asciiTheme="majorHAnsi" w:eastAsiaTheme="majorEastAsia" w:hAnsiTheme="majorHAnsi" w:cstheme="majorBidi"/>
              </w:rPr>
            </w:pPr>
            <w:hyperlink r:id="rId10">
              <w:r w:rsidR="46DB4BD9" w:rsidRPr="46DB4BD9">
                <w:rPr>
                  <w:rStyle w:val="Hyperlink"/>
                  <w:rFonts w:asciiTheme="majorHAnsi" w:eastAsiaTheme="majorEastAsia" w:hAnsiTheme="majorHAnsi" w:cstheme="majorBidi"/>
                </w:rPr>
                <w:t>fees and charges</w:t>
              </w:r>
            </w:hyperlink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10DF4A8" w14:textId="7C92FCA0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WJEC / </w:t>
            </w: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Eduqas</w:t>
            </w:r>
            <w:proofErr w:type="spellEnd"/>
          </w:p>
          <w:p w14:paraId="206A38B3" w14:textId="1C84E3B2" w:rsidR="46DB4BD9" w:rsidRDefault="00DC43B3" w:rsidP="46DB4BD9">
            <w:pPr>
              <w:jc w:val="center"/>
              <w:rPr>
                <w:rFonts w:asciiTheme="majorHAnsi" w:eastAsiaTheme="majorEastAsia" w:hAnsiTheme="majorHAnsi" w:cstheme="majorBidi"/>
              </w:rPr>
            </w:pPr>
            <w:hyperlink r:id="rId11" w:anchor="tab_1">
              <w:r w:rsidR="46DB4BD9" w:rsidRPr="46DB4BD9">
                <w:rPr>
                  <w:rStyle w:val="Hyperlink"/>
                  <w:rFonts w:asciiTheme="majorHAnsi" w:eastAsiaTheme="majorEastAsia" w:hAnsiTheme="majorHAnsi" w:cstheme="majorBidi"/>
                </w:rPr>
                <w:t>fees and charges</w:t>
              </w:r>
            </w:hyperlink>
          </w:p>
        </w:tc>
      </w:tr>
      <w:tr w:rsidR="46DB4BD9" w14:paraId="59DE93A5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E0E23" w14:textId="1DEE71B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 xml:space="preserve"> Service 1</w:t>
            </w: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78DE511" w14:textId="40154893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(Clerical re-check)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ACAD0" w14:textId="4F77370A" w:rsidR="46DB4BD9" w:rsidRDefault="4B4B0129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</w:rPr>
              <w:t>28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4E7E" w14:textId="0D99E26F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£8.</w:t>
            </w:r>
            <w:r w:rsidR="23CE4F36" w:rsidRPr="1E8DFC81">
              <w:rPr>
                <w:rFonts w:asciiTheme="majorHAnsi" w:eastAsiaTheme="majorEastAsia" w:hAnsiTheme="majorHAnsi" w:cstheme="majorBidi"/>
              </w:rPr>
              <w:t>70</w:t>
            </w:r>
          </w:p>
          <w:p w14:paraId="5A0D8A07" w14:textId="6D47A6E3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£ 8.</w:t>
            </w:r>
            <w:r w:rsidR="1DA53F2E" w:rsidRPr="1E8DFC81">
              <w:rPr>
                <w:rFonts w:asciiTheme="majorHAnsi" w:eastAsiaTheme="majorEastAsia" w:hAnsiTheme="majorHAnsi" w:cstheme="majorBidi"/>
              </w:rPr>
              <w:t>70</w:t>
            </w:r>
          </w:p>
          <w:p w14:paraId="1D56E62A" w14:textId="73F0E1FA" w:rsidR="46DB4BD9" w:rsidRDefault="1DA53F2E" w:rsidP="1E8DFC8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E8DFC8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(£8.70 per unit, </w:t>
            </w:r>
            <w:proofErr w:type="gramStart"/>
            <w:r w:rsidRPr="1E8DFC81">
              <w:rPr>
                <w:rFonts w:asciiTheme="majorHAnsi" w:eastAsiaTheme="majorEastAsia" w:hAnsiTheme="majorHAnsi" w:cstheme="majorBidi"/>
                <w:sz w:val="20"/>
                <w:szCs w:val="20"/>
              </w:rPr>
              <w:t>component</w:t>
            </w:r>
            <w:proofErr w:type="gramEnd"/>
            <w:r w:rsidRPr="1E8DFC8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 module)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AEC5A" w14:textId="1BBB4AA1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</w:t>
            </w:r>
            <w:r w:rsidR="366FA726" w:rsidRPr="1E8DFC81">
              <w:rPr>
                <w:rFonts w:asciiTheme="majorHAnsi" w:eastAsiaTheme="majorEastAsia" w:hAnsiTheme="majorHAnsi" w:cstheme="majorBidi"/>
              </w:rPr>
              <w:t>0.00</w:t>
            </w:r>
          </w:p>
          <w:p w14:paraId="727AC44F" w14:textId="4E55FCCC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GCSE - </w:t>
            </w:r>
          </w:p>
          <w:p w14:paraId="04D2BACA" w14:textId="46CFB70E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£ 1</w:t>
            </w:r>
            <w:r w:rsidR="3CD63D8A" w:rsidRPr="1E8DFC81">
              <w:rPr>
                <w:rFonts w:asciiTheme="majorHAnsi" w:eastAsiaTheme="majorEastAsia" w:hAnsiTheme="majorHAnsi" w:cstheme="majorBidi"/>
              </w:rPr>
              <w:t>0.00</w:t>
            </w:r>
          </w:p>
          <w:p w14:paraId="0EF59601" w14:textId="754DC3E0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19E62" w14:textId="6FBEFFB0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</w:t>
            </w:r>
            <w:r w:rsidR="3E629853" w:rsidRPr="1E8DFC81">
              <w:rPr>
                <w:rFonts w:asciiTheme="majorHAnsi" w:eastAsiaTheme="majorEastAsia" w:hAnsiTheme="majorHAnsi" w:cstheme="majorBidi"/>
              </w:rPr>
              <w:t>2.50</w:t>
            </w:r>
          </w:p>
          <w:p w14:paraId="3D6C2764" w14:textId="7416CEB1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£1</w:t>
            </w:r>
            <w:r w:rsidR="679B4457" w:rsidRPr="1E8DFC81">
              <w:rPr>
                <w:rFonts w:asciiTheme="majorHAnsi" w:eastAsiaTheme="majorEastAsia" w:hAnsiTheme="majorHAnsi" w:cstheme="majorBidi"/>
              </w:rPr>
              <w:t>2.50</w:t>
            </w:r>
          </w:p>
          <w:p w14:paraId="0D016902" w14:textId="156245CC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37EA3" w14:textId="4B70DED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GCE - £11.00</w:t>
            </w:r>
          </w:p>
          <w:p w14:paraId="3466D874" w14:textId="3AE3BE8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GCSE - £11.00</w:t>
            </w:r>
          </w:p>
          <w:p w14:paraId="4A3085B2" w14:textId="5F1DD49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46DB4BD9" w14:paraId="78AB4622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74C74" w14:textId="4F0E81CA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Service 2</w:t>
            </w:r>
          </w:p>
          <w:p w14:paraId="45CE47C9" w14:textId="0C0D572C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(Review of marking)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AB839" w14:textId="04C97C98" w:rsidR="46DB4BD9" w:rsidRDefault="6CE9A5F1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28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85E1E" w14:textId="129AD2C4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£4</w:t>
            </w:r>
            <w:r w:rsidR="2B27E066" w:rsidRPr="1E8DFC81">
              <w:rPr>
                <w:rFonts w:asciiTheme="majorHAnsi" w:eastAsiaTheme="majorEastAsia" w:hAnsiTheme="majorHAnsi" w:cstheme="majorBidi"/>
              </w:rPr>
              <w:t>6.75</w:t>
            </w:r>
          </w:p>
          <w:p w14:paraId="68CB9B9A" w14:textId="4EB308F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 xml:space="preserve">GCSE - £ </w:t>
            </w:r>
            <w:r w:rsidR="571D348D" w:rsidRPr="1E8DFC81">
              <w:rPr>
                <w:rFonts w:asciiTheme="majorHAnsi" w:eastAsiaTheme="majorEastAsia" w:hAnsiTheme="majorHAnsi" w:cstheme="majorBidi"/>
              </w:rPr>
              <w:t>40.35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4A6CB" w14:textId="4BFAB83F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34BAA56F" w:rsidRPr="1E8DFC81">
              <w:rPr>
                <w:rFonts w:asciiTheme="majorHAnsi" w:eastAsiaTheme="majorEastAsia" w:hAnsiTheme="majorHAnsi" w:cstheme="majorBidi"/>
              </w:rPr>
              <w:t>57.50</w:t>
            </w:r>
          </w:p>
          <w:p w14:paraId="38FDBD0E" w14:textId="09242A14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£ 5</w:t>
            </w:r>
            <w:r w:rsidR="752F4176" w:rsidRPr="1E8DFC81">
              <w:rPr>
                <w:rFonts w:asciiTheme="majorHAnsi" w:eastAsiaTheme="majorEastAsia" w:hAnsiTheme="majorHAnsi" w:cstheme="majorBidi"/>
              </w:rPr>
              <w:t>7.50</w:t>
            </w:r>
          </w:p>
          <w:p w14:paraId="5DC48077" w14:textId="147A849D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7399" w14:textId="3273A8EB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7C3D5159" w:rsidRPr="1E8DFC81">
              <w:rPr>
                <w:rFonts w:asciiTheme="majorHAnsi" w:eastAsiaTheme="majorEastAsia" w:hAnsiTheme="majorHAnsi" w:cstheme="majorBidi"/>
              </w:rPr>
              <w:t>51.70</w:t>
            </w:r>
          </w:p>
          <w:p w14:paraId="47DA79EB" w14:textId="14F45FAD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£4</w:t>
            </w:r>
            <w:r w:rsidR="44543D9A" w:rsidRPr="1E8DFC81">
              <w:rPr>
                <w:rFonts w:asciiTheme="majorHAnsi" w:eastAsiaTheme="majorEastAsia" w:hAnsiTheme="majorHAnsi" w:cstheme="majorBidi"/>
              </w:rPr>
              <w:t>4.50</w:t>
            </w:r>
          </w:p>
          <w:p w14:paraId="006BA186" w14:textId="194919BF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7705A" w14:textId="2DF878B5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£4</w:t>
            </w:r>
            <w:r w:rsidR="4E6B00AA" w:rsidRPr="1E8DFC81">
              <w:rPr>
                <w:rFonts w:asciiTheme="majorHAnsi" w:eastAsiaTheme="majorEastAsia" w:hAnsiTheme="majorHAnsi" w:cstheme="majorBidi"/>
              </w:rPr>
              <w:t>6.00</w:t>
            </w:r>
          </w:p>
          <w:p w14:paraId="66BFB8D9" w14:textId="3DD1F78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2B843F6A" w:rsidRPr="1E8DFC81">
              <w:rPr>
                <w:rFonts w:asciiTheme="majorHAnsi" w:eastAsiaTheme="majorEastAsia" w:hAnsiTheme="majorHAnsi" w:cstheme="majorBidi"/>
              </w:rPr>
              <w:t>4</w:t>
            </w:r>
            <w:r w:rsidRPr="1E8DFC81">
              <w:rPr>
                <w:rFonts w:asciiTheme="majorHAnsi" w:eastAsiaTheme="majorEastAsia" w:hAnsiTheme="majorHAnsi" w:cstheme="majorBidi"/>
              </w:rPr>
              <w:t>0</w:t>
            </w:r>
            <w:r w:rsidR="2B843F6A" w:rsidRPr="1E8DFC81">
              <w:rPr>
                <w:rFonts w:asciiTheme="majorHAnsi" w:eastAsiaTheme="majorEastAsia" w:hAnsiTheme="majorHAnsi" w:cstheme="majorBidi"/>
              </w:rPr>
              <w:t>.00</w:t>
            </w:r>
          </w:p>
          <w:p w14:paraId="53179E17" w14:textId="38B9DFE9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 </w:t>
            </w:r>
          </w:p>
        </w:tc>
      </w:tr>
      <w:tr w:rsidR="46DB4BD9" w14:paraId="3BBCB236" w14:textId="77777777" w:rsidTr="1E8DFC81">
        <w:trPr>
          <w:trHeight w:val="1230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9C466" w14:textId="3925AD43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Priority Service 2</w:t>
            </w:r>
          </w:p>
          <w:p w14:paraId="051E6CF1" w14:textId="3432D0A4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(Review of marking)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280A4" w14:textId="4676B735" w:rsidR="46DB4BD9" w:rsidRDefault="1C1B4543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24 August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5AA8" w14:textId="1034BA75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9A81086" w14:textId="089AE3D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£55</w:t>
            </w:r>
            <w:r w:rsidR="158E25E2" w:rsidRPr="1E8DFC81">
              <w:rPr>
                <w:rFonts w:asciiTheme="majorHAnsi" w:eastAsiaTheme="majorEastAsia" w:hAnsiTheme="majorHAnsi" w:cstheme="majorBidi"/>
              </w:rPr>
              <w:t>.60</w:t>
            </w:r>
          </w:p>
          <w:p w14:paraId="09E4665A" w14:textId="7156990B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0A382" w14:textId="0F4099DA" w:rsidR="0F7C1BCF" w:rsidRDefault="0F7C1BCF" w:rsidP="0F7C1BCF">
            <w:pPr>
              <w:rPr>
                <w:rFonts w:asciiTheme="majorHAnsi" w:eastAsiaTheme="majorEastAsia" w:hAnsiTheme="majorHAnsi" w:cstheme="majorBidi"/>
              </w:rPr>
            </w:pPr>
          </w:p>
          <w:p w14:paraId="24583585" w14:textId="3A34D037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6928E83D" w:rsidRPr="1E8DFC81">
              <w:rPr>
                <w:rFonts w:asciiTheme="majorHAnsi" w:eastAsiaTheme="majorEastAsia" w:hAnsiTheme="majorHAnsi" w:cstheme="majorBidi"/>
              </w:rPr>
              <w:t>70.75</w:t>
            </w:r>
          </w:p>
          <w:p w14:paraId="3CCDABC3" w14:textId="293C1039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E8E3" w14:textId="671DF372" w:rsidR="0F7C1BCF" w:rsidRDefault="0F7C1BCF" w:rsidP="0F7C1BCF">
            <w:pPr>
              <w:rPr>
                <w:rFonts w:asciiTheme="majorHAnsi" w:eastAsiaTheme="majorEastAsia" w:hAnsiTheme="majorHAnsi" w:cstheme="majorBidi"/>
              </w:rPr>
            </w:pPr>
          </w:p>
          <w:p w14:paraId="592F32EE" w14:textId="3B167325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1DB50AEC" w:rsidRPr="1E8DFC81">
              <w:rPr>
                <w:rFonts w:asciiTheme="majorHAnsi" w:eastAsiaTheme="majorEastAsia" w:hAnsiTheme="majorHAnsi" w:cstheme="majorBidi"/>
              </w:rPr>
              <w:t>61.60</w:t>
            </w:r>
          </w:p>
          <w:p w14:paraId="48390EEF" w14:textId="18ED4741" w:rsidR="0F7C1BCF" w:rsidRDefault="0F7C1BCF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26BAE2A8" w:rsidRPr="1E8DFC81">
              <w:rPr>
                <w:rFonts w:asciiTheme="majorHAnsi" w:eastAsiaTheme="majorEastAsia" w:hAnsiTheme="majorHAnsi" w:cstheme="majorBidi"/>
              </w:rPr>
              <w:t>51.10</w:t>
            </w:r>
          </w:p>
          <w:p w14:paraId="24F97C11" w14:textId="5158AA3B" w:rsidR="46DB4BD9" w:rsidRDefault="46DB4BD9" w:rsidP="0F7C1BCF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518C0" w14:textId="18023D33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14F84514" w:rsidRPr="1E8DFC81">
              <w:rPr>
                <w:rFonts w:asciiTheme="majorHAnsi" w:eastAsiaTheme="majorEastAsia" w:hAnsiTheme="majorHAnsi" w:cstheme="majorBidi"/>
              </w:rPr>
              <w:t>55</w:t>
            </w:r>
          </w:p>
        </w:tc>
      </w:tr>
      <w:tr w:rsidR="46DB4BD9" w14:paraId="24472ECF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8E324" w14:textId="55DA66AA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 xml:space="preserve"> Service 3</w:t>
            </w: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B7E770B" w14:textId="7AFBF967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(Review of moderation</w:t>
            </w:r>
            <w:hyperlink r:id="rId12" w:anchor="_ftn1">
              <w:r w:rsidRPr="46DB4BD9">
                <w:rPr>
                  <w:rStyle w:val="Hyperlink"/>
                  <w:rFonts w:asciiTheme="majorHAnsi" w:eastAsiaTheme="majorEastAsia" w:hAnsiTheme="majorHAnsi" w:cstheme="majorBidi"/>
                  <w:vertAlign w:val="superscript"/>
                </w:rPr>
                <w:t>[1]</w:t>
              </w:r>
            </w:hyperlink>
            <w:r w:rsidRPr="46DB4BD9"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1EFDC" w14:textId="69CF4705" w:rsidR="46DB4BD9" w:rsidRDefault="3624D9A0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</w:rPr>
              <w:t>28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3D8FA" w14:textId="2C88033A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£2</w:t>
            </w:r>
            <w:r w:rsidR="3F8C7327" w:rsidRPr="1E8DFC81">
              <w:rPr>
                <w:rFonts w:asciiTheme="majorHAnsi" w:eastAsiaTheme="majorEastAsia" w:hAnsiTheme="majorHAnsi" w:cstheme="majorBidi"/>
              </w:rPr>
              <w:t>42.50</w:t>
            </w:r>
            <w:r w:rsidRPr="1E8DFC81">
              <w:rPr>
                <w:rFonts w:asciiTheme="majorHAnsi" w:eastAsiaTheme="majorEastAsia" w:hAnsiTheme="majorHAnsi" w:cstheme="majorBidi"/>
              </w:rPr>
              <w:t>*</w:t>
            </w:r>
          </w:p>
          <w:p w14:paraId="02FC98F4" w14:textId="26C602C5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£2</w:t>
            </w:r>
            <w:r w:rsidR="7D75AD33" w:rsidRPr="1E8DFC81">
              <w:rPr>
                <w:rFonts w:asciiTheme="majorHAnsi" w:eastAsiaTheme="majorEastAsia" w:hAnsiTheme="majorHAnsi" w:cstheme="majorBidi"/>
              </w:rPr>
              <w:t>7</w:t>
            </w:r>
            <w:r w:rsidRPr="1E8DFC81">
              <w:rPr>
                <w:rFonts w:asciiTheme="majorHAnsi" w:eastAsiaTheme="majorEastAsia" w:hAnsiTheme="majorHAnsi" w:cstheme="majorBidi"/>
              </w:rPr>
              <w:t>0.</w:t>
            </w:r>
            <w:r w:rsidR="0040F316" w:rsidRPr="1E8DFC81">
              <w:rPr>
                <w:rFonts w:asciiTheme="majorHAnsi" w:eastAsiaTheme="majorEastAsia" w:hAnsiTheme="majorHAnsi" w:cstheme="majorBidi"/>
              </w:rPr>
              <w:t>3</w:t>
            </w:r>
            <w:r w:rsidRPr="1E8DFC81">
              <w:rPr>
                <w:rFonts w:asciiTheme="majorHAnsi" w:eastAsiaTheme="majorEastAsia" w:hAnsiTheme="majorHAnsi" w:cstheme="majorBidi"/>
              </w:rPr>
              <w:t>0*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FAB6E" w14:textId="181B2674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£2</w:t>
            </w:r>
            <w:r w:rsidR="60AFF996" w:rsidRPr="1E8DFC81">
              <w:rPr>
                <w:rFonts w:asciiTheme="majorHAnsi" w:eastAsiaTheme="majorEastAsia" w:hAnsiTheme="majorHAnsi" w:cstheme="majorBidi"/>
              </w:rPr>
              <w:t>66.00</w:t>
            </w:r>
          </w:p>
          <w:p w14:paraId="64D0A673" w14:textId="5DC7BAA4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£2</w:t>
            </w:r>
            <w:r w:rsidR="79A38EB2" w:rsidRPr="1E8DFC81">
              <w:rPr>
                <w:rFonts w:asciiTheme="majorHAnsi" w:eastAsiaTheme="majorEastAsia" w:hAnsiTheme="majorHAnsi" w:cstheme="majorBidi"/>
              </w:rPr>
              <w:t>66.00</w:t>
            </w:r>
          </w:p>
          <w:p w14:paraId="3D25A55A" w14:textId="00B5284B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B2A1" w14:textId="67A3B0F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£2</w:t>
            </w:r>
            <w:r w:rsidR="2A1E254F" w:rsidRPr="1E8DFC81">
              <w:rPr>
                <w:rFonts w:asciiTheme="majorHAnsi" w:eastAsiaTheme="majorEastAsia" w:hAnsiTheme="majorHAnsi" w:cstheme="majorBidi"/>
              </w:rPr>
              <w:t>47.80</w:t>
            </w:r>
            <w:r w:rsidRPr="1E8DFC81">
              <w:rPr>
                <w:rFonts w:asciiTheme="majorHAnsi" w:eastAsiaTheme="majorEastAsia" w:hAnsiTheme="majorHAnsi" w:cstheme="majorBidi"/>
              </w:rPr>
              <w:t>**</w:t>
            </w:r>
          </w:p>
          <w:p w14:paraId="46338624" w14:textId="6662FAE7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£2</w:t>
            </w:r>
            <w:r w:rsidR="580B4B73" w:rsidRPr="1E8DFC81">
              <w:rPr>
                <w:rFonts w:asciiTheme="majorHAnsi" w:eastAsiaTheme="majorEastAsia" w:hAnsiTheme="majorHAnsi" w:cstheme="majorBidi"/>
              </w:rPr>
              <w:t>47.80</w:t>
            </w:r>
            <w:r w:rsidRPr="1E8DFC81">
              <w:rPr>
                <w:rFonts w:asciiTheme="majorHAnsi" w:eastAsiaTheme="majorEastAsia" w:hAnsiTheme="majorHAnsi" w:cstheme="majorBidi"/>
              </w:rPr>
              <w:t>**</w:t>
            </w:r>
          </w:p>
          <w:p w14:paraId="0F6129DE" w14:textId="6F9F7B5F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 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84B62" w14:textId="723AE129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GCE - £32.00</w:t>
            </w:r>
          </w:p>
          <w:p w14:paraId="78D3B6BE" w14:textId="4A28F50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GCSE - £32.00</w:t>
            </w:r>
          </w:p>
          <w:p w14:paraId="544A253A" w14:textId="07058783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 </w:t>
            </w:r>
          </w:p>
        </w:tc>
      </w:tr>
      <w:tr w:rsidR="46DB4BD9" w14:paraId="3BC590D2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5296D" w14:textId="16B457F2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Appeals </w:t>
            </w:r>
          </w:p>
          <w:p w14:paraId="7BB411B8" w14:textId="7B31CD1E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(Stage 1) Preliminary Appeal</w:t>
            </w:r>
          </w:p>
          <w:p w14:paraId="0569388E" w14:textId="71A00E9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65FBA" w14:textId="16B457F2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Appeals </w:t>
            </w:r>
          </w:p>
          <w:p w14:paraId="6CE25A03" w14:textId="641607CC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>(Stage 1) Preliminary Appeal</w:t>
            </w:r>
          </w:p>
          <w:p w14:paraId="658F2A54" w14:textId="281FA4B4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B9BBE" w14:textId="59B936B1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</w:t>
            </w:r>
            <w:r w:rsidR="3925DCC3" w:rsidRPr="1E8DFC81">
              <w:rPr>
                <w:rFonts w:asciiTheme="majorHAnsi" w:eastAsiaTheme="majorEastAsia" w:hAnsiTheme="majorHAnsi" w:cstheme="majorBidi"/>
              </w:rPr>
              <w:t>20.05</w:t>
            </w:r>
          </w:p>
          <w:p w14:paraId="2EC0C81A" w14:textId="378E0F03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5279D037" w:rsidRPr="1E8DFC81">
              <w:rPr>
                <w:rFonts w:asciiTheme="majorHAnsi" w:eastAsiaTheme="majorEastAsia" w:hAnsiTheme="majorHAnsi" w:cstheme="majorBidi"/>
              </w:rPr>
              <w:t>120.05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44CB5" w14:textId="3BF05A7A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</w:t>
            </w:r>
            <w:r w:rsidR="67168FFA" w:rsidRPr="1E8DFC81">
              <w:rPr>
                <w:rFonts w:asciiTheme="majorHAnsi" w:eastAsiaTheme="majorEastAsia" w:hAnsiTheme="majorHAnsi" w:cstheme="majorBidi"/>
              </w:rPr>
              <w:t>75.50</w:t>
            </w:r>
          </w:p>
          <w:p w14:paraId="610C30AF" w14:textId="1A01AC49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£1</w:t>
            </w:r>
            <w:r w:rsidR="249F6BAF" w:rsidRPr="1E8DFC81">
              <w:rPr>
                <w:rFonts w:asciiTheme="majorHAnsi" w:eastAsiaTheme="majorEastAsia" w:hAnsiTheme="majorHAnsi" w:cstheme="majorBidi"/>
              </w:rPr>
              <w:t>75.50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F846" w14:textId="564A35A6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GCE - £140</w:t>
            </w:r>
          </w:p>
          <w:p w14:paraId="1FE3AFEE" w14:textId="506F6E9E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GCSE - £140</w:t>
            </w:r>
          </w:p>
          <w:p w14:paraId="7C5A3F3C" w14:textId="0A1BC2B4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FD36" w14:textId="3D945177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</w:t>
            </w:r>
            <w:r w:rsidR="3A2D98FD" w:rsidRPr="1E8DFC81">
              <w:rPr>
                <w:rFonts w:asciiTheme="majorHAnsi" w:eastAsiaTheme="majorEastAsia" w:hAnsiTheme="majorHAnsi" w:cstheme="majorBidi"/>
              </w:rPr>
              <w:t>20</w:t>
            </w:r>
          </w:p>
          <w:p w14:paraId="24EF94DD" w14:textId="6B20F25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£1</w:t>
            </w:r>
            <w:r w:rsidR="297BF78F" w:rsidRPr="1E8DFC81">
              <w:rPr>
                <w:rFonts w:asciiTheme="majorHAnsi" w:eastAsiaTheme="majorEastAsia" w:hAnsiTheme="majorHAnsi" w:cstheme="majorBidi"/>
              </w:rPr>
              <w:t>20</w:t>
            </w:r>
          </w:p>
          <w:p w14:paraId="6035469B" w14:textId="2698F716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46DB4BD9" w14:paraId="5C6AECB5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7E7A" w14:textId="16B457F2" w:rsidR="46DB4BD9" w:rsidRDefault="46DB4BD9" w:rsidP="46DB4BD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Appeals </w:t>
            </w:r>
          </w:p>
          <w:p w14:paraId="16A43FF0" w14:textId="7C2B9B1E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F7C1BC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(Stage 2) </w:t>
            </w:r>
          </w:p>
          <w:p w14:paraId="7AC3BC42" w14:textId="4E45A1B8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480E6" w14:textId="32F133F9" w:rsidR="46DB4BD9" w:rsidRDefault="46DB4BD9" w:rsidP="46DB4BD9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Within 14 calendar days of receipt of the preliminary appeal outcome letter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2594F" w14:textId="14E0B0C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59948A2F" w:rsidRPr="1E8DFC81">
              <w:rPr>
                <w:rFonts w:asciiTheme="majorHAnsi" w:eastAsiaTheme="majorEastAsia" w:hAnsiTheme="majorHAnsi" w:cstheme="majorBidi"/>
              </w:rPr>
              <w:t>205.80</w:t>
            </w:r>
          </w:p>
          <w:p w14:paraId="6E7A09B6" w14:textId="7FF69AB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7B47288D" w:rsidRPr="1E8DFC81">
              <w:rPr>
                <w:rFonts w:asciiTheme="majorHAnsi" w:eastAsiaTheme="majorEastAsia" w:hAnsiTheme="majorHAnsi" w:cstheme="majorBidi"/>
              </w:rPr>
              <w:t>205.80</w:t>
            </w:r>
          </w:p>
          <w:p w14:paraId="0469FD7F" w14:textId="0D79F72F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B438D" w14:textId="1788B89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51D3D31D" w:rsidRPr="1E8DFC81">
              <w:rPr>
                <w:rFonts w:asciiTheme="majorHAnsi" w:eastAsiaTheme="majorEastAsia" w:hAnsiTheme="majorHAnsi" w:cstheme="majorBidi"/>
              </w:rPr>
              <w:t>250.75</w:t>
            </w:r>
          </w:p>
          <w:p w14:paraId="637EC561" w14:textId="7788D309" w:rsidR="46DB4BD9" w:rsidRDefault="46DB4BD9" w:rsidP="1E8DFC8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1608083D" w:rsidRPr="1E8DFC81">
              <w:rPr>
                <w:rFonts w:asciiTheme="majorHAnsi" w:eastAsiaTheme="majorEastAsia" w:hAnsiTheme="majorHAnsi" w:cstheme="majorBidi"/>
              </w:rPr>
              <w:t>250.75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C99D2" w14:textId="6A17911A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GCE - £180</w:t>
            </w:r>
          </w:p>
          <w:p w14:paraId="6318BC24" w14:textId="2714B10E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GCSE - £180</w:t>
            </w:r>
          </w:p>
          <w:p w14:paraId="19EF68C8" w14:textId="2922F581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AE85B" w14:textId="2F894E5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</w:t>
            </w:r>
            <w:r w:rsidR="0EFC1425" w:rsidRPr="1E8DFC81">
              <w:rPr>
                <w:rFonts w:asciiTheme="majorHAnsi" w:eastAsiaTheme="majorEastAsia" w:hAnsiTheme="majorHAnsi" w:cstheme="majorBidi"/>
              </w:rPr>
              <w:t>2</w:t>
            </w:r>
            <w:r w:rsidRPr="1E8DFC81">
              <w:rPr>
                <w:rFonts w:asciiTheme="majorHAnsi" w:eastAsiaTheme="majorEastAsia" w:hAnsiTheme="majorHAnsi" w:cstheme="majorBidi"/>
              </w:rPr>
              <w:t>0</w:t>
            </w:r>
            <w:r w:rsidR="0EFC1425" w:rsidRPr="1E8DFC81">
              <w:rPr>
                <w:rFonts w:asciiTheme="majorHAnsi" w:eastAsiaTheme="majorEastAsia" w:hAnsiTheme="majorHAnsi" w:cstheme="majorBidi"/>
              </w:rPr>
              <w:t>0</w:t>
            </w:r>
          </w:p>
          <w:p w14:paraId="3F18853D" w14:textId="39673BB0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</w:t>
            </w:r>
            <w:r w:rsidR="5AF742A7" w:rsidRPr="1E8DFC81">
              <w:rPr>
                <w:rFonts w:asciiTheme="majorHAnsi" w:eastAsiaTheme="majorEastAsia" w:hAnsiTheme="majorHAnsi" w:cstheme="majorBidi"/>
              </w:rPr>
              <w:t>2</w:t>
            </w:r>
            <w:r w:rsidRPr="1E8DFC81">
              <w:rPr>
                <w:rFonts w:asciiTheme="majorHAnsi" w:eastAsiaTheme="majorEastAsia" w:hAnsiTheme="majorHAnsi" w:cstheme="majorBidi"/>
              </w:rPr>
              <w:t>0</w:t>
            </w:r>
            <w:r w:rsidR="5AF742A7" w:rsidRPr="1E8DFC81">
              <w:rPr>
                <w:rFonts w:asciiTheme="majorHAnsi" w:eastAsiaTheme="majorEastAsia" w:hAnsiTheme="majorHAnsi" w:cstheme="majorBidi"/>
              </w:rPr>
              <w:t>0</w:t>
            </w:r>
          </w:p>
          <w:p w14:paraId="4E31B3F3" w14:textId="4E3C1CD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46DB4BD9" w14:paraId="057C8B14" w14:textId="77777777" w:rsidTr="1E8DFC81">
        <w:trPr>
          <w:trHeight w:val="112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14AAB" w14:textId="78AA925B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ATS</w:t>
            </w:r>
          </w:p>
          <w:p w14:paraId="648375B8" w14:textId="486C356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Copy of script to support</w:t>
            </w: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</w:rPr>
              <w:t>review of marking</w:t>
            </w:r>
            <w:hyperlink r:id="rId13" w:anchor="_ftn2">
              <w:r w:rsidRPr="46DB4BD9">
                <w:rPr>
                  <w:rStyle w:val="Hyperlink"/>
                  <w:rFonts w:asciiTheme="majorHAnsi" w:eastAsiaTheme="majorEastAsia" w:hAnsiTheme="majorHAnsi" w:cstheme="majorBidi"/>
                  <w:vertAlign w:val="superscript"/>
                </w:rPr>
                <w:t>[2]</w:t>
              </w:r>
            </w:hyperlink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98A27" w14:textId="64E5A41E" w:rsidR="46DB4BD9" w:rsidRDefault="5F5F9E6A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7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A1B98" w14:textId="5ECCE376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42C50D92" w14:textId="65DCF509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477CB2D3" w14:textId="4251C3BD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F9F87" w14:textId="36F76D6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lastRenderedPageBreak/>
              <w:t xml:space="preserve">GCE - </w:t>
            </w:r>
            <w:r w:rsidR="3A2007ED" w:rsidRPr="1E8DFC81">
              <w:rPr>
                <w:rFonts w:asciiTheme="majorHAnsi" w:eastAsiaTheme="majorEastAsia" w:hAnsiTheme="majorHAnsi" w:cstheme="majorBidi"/>
              </w:rPr>
              <w:t>Free</w:t>
            </w:r>
          </w:p>
          <w:p w14:paraId="2FCB0A79" w14:textId="6C20B5A9" w:rsidR="46DB4BD9" w:rsidRDefault="46DB4BD9" w:rsidP="1E8DFC81">
            <w:pPr>
              <w:spacing w:after="0"/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 xml:space="preserve">GCSE - </w:t>
            </w:r>
            <w:r w:rsidR="118CB4F0" w:rsidRPr="1E8DFC81">
              <w:rPr>
                <w:rFonts w:asciiTheme="majorHAnsi" w:eastAsiaTheme="majorEastAsia" w:hAnsiTheme="majorHAnsi" w:cstheme="majorBidi"/>
              </w:rPr>
              <w:t>Free</w:t>
            </w:r>
          </w:p>
          <w:p w14:paraId="75E638DC" w14:textId="5B4C5FC5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428E" w14:textId="61B4C95C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06CFB374" w14:textId="23301BC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6CA6C90C" w14:textId="4D4D6B96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lastRenderedPageBreak/>
              <w:t xml:space="preserve"> 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A2693" w14:textId="61B4C95C" w:rsidR="1958E082" w:rsidRDefault="1958E082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lastRenderedPageBreak/>
              <w:t>GCE - Free</w:t>
            </w:r>
          </w:p>
          <w:p w14:paraId="10177C1A" w14:textId="3C8D6ED0" w:rsidR="1958E082" w:rsidRDefault="1958E082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0CA3C62F" w14:textId="66A811CA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lastRenderedPageBreak/>
              <w:t xml:space="preserve">  </w:t>
            </w:r>
          </w:p>
        </w:tc>
      </w:tr>
      <w:tr w:rsidR="46DB4BD9" w14:paraId="7052B6AA" w14:textId="77777777" w:rsidTr="1E8DFC81">
        <w:trPr>
          <w:trHeight w:val="1110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22CEE" w14:textId="1DFD134A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lastRenderedPageBreak/>
              <w:t>ATS</w:t>
            </w:r>
          </w:p>
          <w:p w14:paraId="1DC7486E" w14:textId="0C017012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Copy of script to support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Pr="46DB4BD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teaching and learning</w:t>
            </w: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13FD5" w14:textId="6D260E95" w:rsidR="46DB4BD9" w:rsidRDefault="0DAC7AB1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28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6EF5" w14:textId="1D9DDB80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08A860E8" w14:textId="576C30C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19FB717E" w14:textId="484DC326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B6AAF" w14:textId="1D9DDB80" w:rsidR="725E56BA" w:rsidRDefault="725E56BA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4D38D3A4" w14:textId="0CE5D991" w:rsidR="725E56BA" w:rsidRDefault="725E56BA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764BFC4A" w14:textId="702329F4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080B" w14:textId="61B4C95C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68F366D5" w14:textId="178921F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080109FF" w14:textId="35D446C0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6DB4BD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8BB29" w14:textId="61B4C95C" w:rsidR="14C8F2A3" w:rsidRDefault="14C8F2A3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2A67C22A" w14:textId="2731541E" w:rsidR="14C8F2A3" w:rsidRDefault="14C8F2A3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Free</w:t>
            </w:r>
          </w:p>
          <w:p w14:paraId="1016416E" w14:textId="38913D80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  <w:p w14:paraId="78394F74" w14:textId="37EBF2B3" w:rsidR="46DB4BD9" w:rsidRDefault="46DB4BD9" w:rsidP="46DB4BD9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46DB4BD9" w14:paraId="4D2DA670" w14:textId="77777777" w:rsidTr="1E8DFC81">
        <w:trPr>
          <w:trHeight w:val="705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B9231" w14:textId="506D2C8B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ATS </w:t>
            </w:r>
          </w:p>
          <w:p w14:paraId="212710FF" w14:textId="40663E41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>Post-</w:t>
            </w:r>
            <w:proofErr w:type="spellStart"/>
            <w:r w:rsidRPr="46DB4BD9">
              <w:rPr>
                <w:rFonts w:asciiTheme="majorHAnsi" w:eastAsiaTheme="majorEastAsia" w:hAnsiTheme="majorHAnsi" w:cstheme="majorBidi"/>
              </w:rPr>
              <w:t>RoR</w:t>
            </w:r>
            <w:proofErr w:type="spellEnd"/>
            <w:r w:rsidRPr="46DB4BD9">
              <w:rPr>
                <w:rFonts w:asciiTheme="majorHAnsi" w:eastAsiaTheme="majorEastAsia" w:hAnsiTheme="majorHAnsi" w:cstheme="majorBidi"/>
              </w:rPr>
              <w:t xml:space="preserve"> copy</w:t>
            </w:r>
            <w:hyperlink r:id="rId14" w:anchor="_ftn3">
              <w:r w:rsidRPr="46DB4BD9">
                <w:rPr>
                  <w:rStyle w:val="Hyperlink"/>
                  <w:rFonts w:asciiTheme="majorHAnsi" w:eastAsiaTheme="majorEastAsia" w:hAnsiTheme="majorHAnsi" w:cstheme="majorBidi"/>
                  <w:vertAlign w:val="superscript"/>
                </w:rPr>
                <w:t>[3]</w:t>
              </w:r>
            </w:hyperlink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66E58" w14:textId="4A3198D5" w:rsidR="46DB4BD9" w:rsidRDefault="720F2F74" w:rsidP="3B26099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3B26099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28 September 2023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E1BD" w14:textId="5DAFA8FB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GCE - Free</w:t>
            </w:r>
          </w:p>
          <w:p w14:paraId="3ECF5135" w14:textId="231E8A12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0F7C1BCF">
              <w:rPr>
                <w:rFonts w:asciiTheme="majorHAnsi" w:eastAsiaTheme="majorEastAsia" w:hAnsiTheme="majorHAnsi" w:cstheme="majorBidi"/>
              </w:rPr>
              <w:t>GCSE - Free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4DC13" w14:textId="20035363" w:rsidR="46DB4BD9" w:rsidRDefault="46DB4BD9" w:rsidP="0F7C1BCF">
            <w:pPr>
              <w:rPr>
                <w:rFonts w:asciiTheme="majorHAnsi" w:eastAsiaTheme="majorEastAsia" w:hAnsiTheme="majorHAnsi" w:cstheme="majorBidi"/>
              </w:rPr>
            </w:pPr>
          </w:p>
          <w:p w14:paraId="45361470" w14:textId="63C00FE9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£14.</w:t>
            </w:r>
            <w:r w:rsidR="6B9699E2" w:rsidRPr="1E8DFC81">
              <w:rPr>
                <w:rFonts w:asciiTheme="majorHAnsi" w:eastAsiaTheme="majorEastAsia" w:hAnsiTheme="majorHAnsi" w:cstheme="majorBidi"/>
              </w:rPr>
              <w:t>75</w:t>
            </w:r>
          </w:p>
          <w:p w14:paraId="6F34B1E5" w14:textId="0A64F622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£14.</w:t>
            </w:r>
            <w:r w:rsidR="6FA04F30" w:rsidRPr="1E8DFC81">
              <w:rPr>
                <w:rFonts w:asciiTheme="majorHAnsi" w:eastAsiaTheme="majorEastAsia" w:hAnsiTheme="majorHAnsi" w:cstheme="majorBidi"/>
              </w:rPr>
              <w:t>75</w:t>
            </w:r>
          </w:p>
          <w:p w14:paraId="6880FFB2" w14:textId="12188B35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BB93D" w14:textId="4236CC49" w:rsidR="0F7C1BCF" w:rsidRDefault="0F7C1BCF" w:rsidP="0F7C1BCF">
            <w:pPr>
              <w:rPr>
                <w:rFonts w:asciiTheme="majorHAnsi" w:eastAsiaTheme="majorEastAsia" w:hAnsiTheme="majorHAnsi" w:cstheme="majorBidi"/>
              </w:rPr>
            </w:pPr>
          </w:p>
          <w:p w14:paraId="6AF702AA" w14:textId="072E6878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GCE - £13.</w:t>
            </w:r>
            <w:r w:rsidR="7D077D84" w:rsidRPr="1E8DFC81">
              <w:rPr>
                <w:rFonts w:asciiTheme="majorHAnsi" w:eastAsiaTheme="majorEastAsia" w:hAnsiTheme="majorHAnsi" w:cstheme="majorBidi"/>
              </w:rPr>
              <w:t>8</w:t>
            </w:r>
            <w:r w:rsidRPr="1E8DFC81">
              <w:rPr>
                <w:rFonts w:asciiTheme="majorHAnsi" w:eastAsiaTheme="majorEastAsia" w:hAnsiTheme="majorHAnsi" w:cstheme="majorBidi"/>
              </w:rPr>
              <w:t>0</w:t>
            </w:r>
          </w:p>
          <w:p w14:paraId="5F9A22A4" w14:textId="19DEBCAE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>GCSE - £13.</w:t>
            </w:r>
            <w:r w:rsidR="6CA10646" w:rsidRPr="1E8DFC81">
              <w:rPr>
                <w:rFonts w:asciiTheme="majorHAnsi" w:eastAsiaTheme="majorEastAsia" w:hAnsiTheme="majorHAnsi" w:cstheme="majorBidi"/>
              </w:rPr>
              <w:t>8</w:t>
            </w:r>
            <w:r w:rsidRPr="1E8DFC81">
              <w:rPr>
                <w:rFonts w:asciiTheme="majorHAnsi" w:eastAsiaTheme="majorEastAsia" w:hAnsiTheme="majorHAnsi" w:cstheme="majorBidi"/>
              </w:rPr>
              <w:t>0</w:t>
            </w:r>
          </w:p>
          <w:p w14:paraId="087CA536" w14:textId="5B652C10" w:rsidR="46DB4BD9" w:rsidRDefault="46DB4BD9" w:rsidP="46DB4BD9">
            <w:pPr>
              <w:ind w:left="720" w:hanging="720"/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 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B8204" w14:textId="07066825" w:rsidR="0F7C1BCF" w:rsidRDefault="0F7C1BCF" w:rsidP="0F7C1BCF">
            <w:pPr>
              <w:rPr>
                <w:rFonts w:asciiTheme="majorHAnsi" w:eastAsiaTheme="majorEastAsia" w:hAnsiTheme="majorHAnsi" w:cstheme="majorBidi"/>
              </w:rPr>
            </w:pPr>
          </w:p>
          <w:p w14:paraId="0465840A" w14:textId="11F45BF5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 xml:space="preserve">GCE - </w:t>
            </w:r>
            <w:r w:rsidR="61B55735" w:rsidRPr="1E8DFC81">
              <w:rPr>
                <w:rFonts w:asciiTheme="majorHAnsi" w:eastAsiaTheme="majorEastAsia" w:hAnsiTheme="majorHAnsi" w:cstheme="majorBidi"/>
              </w:rPr>
              <w:t>TBC</w:t>
            </w:r>
          </w:p>
          <w:p w14:paraId="462A03BB" w14:textId="05076483" w:rsidR="46DB4BD9" w:rsidRDefault="46DB4BD9" w:rsidP="1E8DFC81">
            <w:pPr>
              <w:rPr>
                <w:rFonts w:asciiTheme="majorHAnsi" w:eastAsiaTheme="majorEastAsia" w:hAnsiTheme="majorHAnsi" w:cstheme="majorBidi"/>
              </w:rPr>
            </w:pPr>
            <w:r w:rsidRPr="1E8DFC81">
              <w:rPr>
                <w:rFonts w:asciiTheme="majorHAnsi" w:eastAsiaTheme="majorEastAsia" w:hAnsiTheme="majorHAnsi" w:cstheme="majorBidi"/>
              </w:rPr>
              <w:t xml:space="preserve">GCSE - </w:t>
            </w:r>
            <w:r w:rsidR="27113A11" w:rsidRPr="1E8DFC81">
              <w:rPr>
                <w:rFonts w:asciiTheme="majorHAnsi" w:eastAsiaTheme="majorEastAsia" w:hAnsiTheme="majorHAnsi" w:cstheme="majorBidi"/>
              </w:rPr>
              <w:t>TBC</w:t>
            </w:r>
          </w:p>
          <w:p w14:paraId="7E8A6739" w14:textId="1B757930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  <w:r w:rsidRPr="46DB4BD9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46DB4BD9" w14:paraId="396E4208" w14:textId="77777777" w:rsidTr="1E8DFC81"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D56DD4" w14:textId="13761B43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6698" w14:textId="1A338D86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D6BF79" w14:textId="56DF52E1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37F7E6" w14:textId="12741D6D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1522" w14:textId="48314995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DDC084" w14:textId="4795299B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62961D" w14:textId="2634A9E0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8BBBD6" w14:textId="6619A756" w:rsidR="46DB4BD9" w:rsidRDefault="46DB4BD9" w:rsidP="46DB4BD9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CFEB288" w14:textId="19E505D8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0F7C1BCF">
        <w:rPr>
          <w:rFonts w:asciiTheme="majorHAnsi" w:eastAsiaTheme="majorEastAsia" w:hAnsiTheme="majorHAnsi" w:cstheme="majorBidi"/>
          <w:vertAlign w:val="superscript"/>
        </w:rPr>
        <w:t xml:space="preserve"> * </w:t>
      </w:r>
      <w:proofErr w:type="gramStart"/>
      <w:r w:rsidRPr="0F7C1BCF">
        <w:rPr>
          <w:rFonts w:asciiTheme="majorHAnsi" w:eastAsiaTheme="majorEastAsia" w:hAnsiTheme="majorHAnsi" w:cstheme="majorBidi"/>
          <w:vertAlign w:val="superscript"/>
        </w:rPr>
        <w:t>if</w:t>
      </w:r>
      <w:proofErr w:type="gramEnd"/>
      <w:r w:rsidRPr="0F7C1BCF">
        <w:rPr>
          <w:rFonts w:asciiTheme="majorHAnsi" w:eastAsiaTheme="majorEastAsia" w:hAnsiTheme="majorHAnsi" w:cstheme="majorBidi"/>
          <w:vertAlign w:val="superscript"/>
        </w:rPr>
        <w:t xml:space="preserve"> the school/college cohort consists of five or fewer students, the review of moderation fee will be half the normal rate</w:t>
      </w:r>
    </w:p>
    <w:p w14:paraId="0EC55BD8" w14:textId="5E4E888D" w:rsidR="0F7C1BCF" w:rsidRDefault="0F7C1BCF" w:rsidP="0F7C1BCF">
      <w:pPr>
        <w:rPr>
          <w:rFonts w:asciiTheme="majorHAnsi" w:eastAsiaTheme="majorEastAsia" w:hAnsiTheme="majorHAnsi" w:cstheme="majorBidi"/>
          <w:vertAlign w:val="superscript"/>
        </w:rPr>
      </w:pPr>
      <w:r w:rsidRPr="0F7C1BCF">
        <w:rPr>
          <w:rFonts w:asciiTheme="majorHAnsi" w:eastAsiaTheme="majorEastAsia" w:hAnsiTheme="majorHAnsi" w:cstheme="majorBidi"/>
          <w:vertAlign w:val="superscript"/>
        </w:rPr>
        <w:t>** minimum fee for up to 5 candidates, £18.30 per candidate thereafter</w:t>
      </w:r>
    </w:p>
    <w:p w14:paraId="34D92A90" w14:textId="73AEBA1F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46DB4BD9">
        <w:rPr>
          <w:rFonts w:asciiTheme="majorHAnsi" w:eastAsiaTheme="majorEastAsia" w:hAnsiTheme="majorHAnsi" w:cstheme="majorBidi"/>
          <w:vertAlign w:val="superscript"/>
        </w:rPr>
        <w:t xml:space="preserve"> </w:t>
      </w:r>
    </w:p>
    <w:p w14:paraId="7C98C670" w14:textId="7169696A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46DB4BD9">
        <w:rPr>
          <w:rFonts w:asciiTheme="majorHAnsi" w:eastAsiaTheme="majorEastAsia" w:hAnsiTheme="majorHAnsi" w:cstheme="majorBidi"/>
          <w:vertAlign w:val="superscript"/>
        </w:rPr>
        <w:t xml:space="preserve"> </w:t>
      </w:r>
    </w:p>
    <w:p w14:paraId="0829F530" w14:textId="0838C254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46DB4BD9">
        <w:rPr>
          <w:rFonts w:asciiTheme="majorHAnsi" w:eastAsiaTheme="majorEastAsia" w:hAnsiTheme="majorHAnsi" w:cstheme="majorBidi"/>
          <w:vertAlign w:val="superscript"/>
        </w:rPr>
        <w:t xml:space="preserve"> </w:t>
      </w:r>
    </w:p>
    <w:p w14:paraId="2B1693E1" w14:textId="4F95ACA7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46DB4BD9">
        <w:rPr>
          <w:rFonts w:asciiTheme="majorHAnsi" w:eastAsiaTheme="majorEastAsia" w:hAnsiTheme="majorHAnsi" w:cstheme="majorBidi"/>
          <w:vertAlign w:val="superscript"/>
        </w:rPr>
        <w:t xml:space="preserve"> </w:t>
      </w:r>
    </w:p>
    <w:p w14:paraId="1B3C2D65" w14:textId="043C8BB1" w:rsidR="00F153D6" w:rsidRDefault="46DB4BD9" w:rsidP="46DB4BD9">
      <w:pPr>
        <w:rPr>
          <w:rFonts w:asciiTheme="majorHAnsi" w:eastAsiaTheme="majorEastAsia" w:hAnsiTheme="majorHAnsi" w:cstheme="majorBidi"/>
          <w:vertAlign w:val="superscript"/>
        </w:rPr>
      </w:pPr>
      <w:r w:rsidRPr="46DB4BD9">
        <w:rPr>
          <w:rFonts w:asciiTheme="majorHAnsi" w:eastAsiaTheme="majorEastAsia" w:hAnsiTheme="majorHAnsi" w:cstheme="majorBidi"/>
          <w:vertAlign w:val="superscript"/>
        </w:rPr>
        <w:t xml:space="preserve"> </w:t>
      </w:r>
    </w:p>
    <w:p w14:paraId="7AF69F89" w14:textId="7DB6E9EB" w:rsidR="00F153D6" w:rsidRDefault="46DB4BD9" w:rsidP="46DB4BD9">
      <w:pPr>
        <w:rPr>
          <w:rFonts w:asciiTheme="majorHAnsi" w:eastAsiaTheme="majorEastAsia" w:hAnsiTheme="majorHAnsi" w:cstheme="majorBidi"/>
        </w:rPr>
      </w:pPr>
      <w:r w:rsidRPr="46DB4BD9">
        <w:rPr>
          <w:rFonts w:asciiTheme="majorHAnsi" w:eastAsiaTheme="majorEastAsia" w:hAnsiTheme="majorHAnsi" w:cstheme="majorBidi"/>
        </w:rPr>
        <w:t xml:space="preserve"> </w:t>
      </w:r>
    </w:p>
    <w:p w14:paraId="11AC1EF0" w14:textId="24A1EAAB" w:rsidR="00F153D6" w:rsidRDefault="46DB4BD9" w:rsidP="46DB4BD9">
      <w:pPr>
        <w:rPr>
          <w:rFonts w:asciiTheme="majorHAnsi" w:eastAsiaTheme="majorEastAsia" w:hAnsiTheme="majorHAnsi" w:cstheme="majorBidi"/>
        </w:rPr>
      </w:pPr>
      <w:r w:rsidRPr="46DB4BD9">
        <w:rPr>
          <w:rFonts w:asciiTheme="majorHAnsi" w:eastAsiaTheme="majorEastAsia" w:hAnsiTheme="majorHAnsi" w:cstheme="majorBidi"/>
        </w:rPr>
        <w:t xml:space="preserve"> </w:t>
      </w:r>
    </w:p>
    <w:p w14:paraId="4C1503E6" w14:textId="262C7A33" w:rsidR="00F153D6" w:rsidRDefault="46DB4BD9" w:rsidP="46DB4BD9">
      <w:pPr>
        <w:spacing w:line="276" w:lineRule="auto"/>
        <w:rPr>
          <w:rFonts w:asciiTheme="majorHAnsi" w:eastAsiaTheme="majorEastAsia" w:hAnsiTheme="majorHAnsi" w:cstheme="majorBidi"/>
          <w:b/>
          <w:bCs/>
        </w:rPr>
      </w:pPr>
      <w:r w:rsidRPr="46DB4BD9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3BD92FE4" w14:textId="59B24C44" w:rsidR="00F153D6" w:rsidRDefault="00374D6A" w:rsidP="46DB4BD9">
      <w:pPr>
        <w:rPr>
          <w:rFonts w:asciiTheme="majorHAnsi" w:eastAsiaTheme="majorEastAsia" w:hAnsiTheme="majorHAnsi" w:cstheme="majorBidi"/>
        </w:rPr>
      </w:pPr>
      <w:r>
        <w:br/>
      </w:r>
      <w:r>
        <w:br/>
      </w:r>
    </w:p>
    <w:p w14:paraId="5E5787A5" w14:textId="382835C0" w:rsidR="00F153D6" w:rsidRDefault="00F153D6" w:rsidP="46DB4BD9">
      <w:pPr>
        <w:rPr>
          <w:rFonts w:asciiTheme="majorHAnsi" w:eastAsiaTheme="majorEastAsia" w:hAnsiTheme="majorHAnsi" w:cstheme="majorBidi"/>
        </w:rPr>
      </w:pPr>
    </w:p>
    <w:sectPr w:rsidR="00F153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9FD7"/>
    <w:multiLevelType w:val="hybridMultilevel"/>
    <w:tmpl w:val="90B28D14"/>
    <w:lvl w:ilvl="0" w:tplc="CF6875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C09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A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08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E4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09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E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03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4B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16A6"/>
    <w:multiLevelType w:val="hybridMultilevel"/>
    <w:tmpl w:val="642EB782"/>
    <w:lvl w:ilvl="0" w:tplc="92C28FBC">
      <w:start w:val="1"/>
      <w:numFmt w:val="decimal"/>
      <w:lvlText w:val="%1."/>
      <w:lvlJc w:val="left"/>
      <w:pPr>
        <w:ind w:left="720" w:hanging="360"/>
      </w:pPr>
    </w:lvl>
    <w:lvl w:ilvl="1" w:tplc="8C0E7188">
      <w:start w:val="1"/>
      <w:numFmt w:val="lowerLetter"/>
      <w:lvlText w:val="%2."/>
      <w:lvlJc w:val="left"/>
      <w:pPr>
        <w:ind w:left="1440" w:hanging="360"/>
      </w:pPr>
    </w:lvl>
    <w:lvl w:ilvl="2" w:tplc="DB861DF0">
      <w:start w:val="1"/>
      <w:numFmt w:val="lowerRoman"/>
      <w:lvlText w:val="%3."/>
      <w:lvlJc w:val="right"/>
      <w:pPr>
        <w:ind w:left="2160" w:hanging="180"/>
      </w:pPr>
    </w:lvl>
    <w:lvl w:ilvl="3" w:tplc="BF8A8FE4">
      <w:start w:val="1"/>
      <w:numFmt w:val="decimal"/>
      <w:lvlText w:val="%4."/>
      <w:lvlJc w:val="left"/>
      <w:pPr>
        <w:ind w:left="2880" w:hanging="360"/>
      </w:pPr>
    </w:lvl>
    <w:lvl w:ilvl="4" w:tplc="BF5234A2">
      <w:start w:val="1"/>
      <w:numFmt w:val="lowerLetter"/>
      <w:lvlText w:val="%5."/>
      <w:lvlJc w:val="left"/>
      <w:pPr>
        <w:ind w:left="3600" w:hanging="360"/>
      </w:pPr>
    </w:lvl>
    <w:lvl w:ilvl="5" w:tplc="AD146960">
      <w:start w:val="1"/>
      <w:numFmt w:val="lowerRoman"/>
      <w:lvlText w:val="%6."/>
      <w:lvlJc w:val="right"/>
      <w:pPr>
        <w:ind w:left="4320" w:hanging="180"/>
      </w:pPr>
    </w:lvl>
    <w:lvl w:ilvl="6" w:tplc="082CFEE8">
      <w:start w:val="1"/>
      <w:numFmt w:val="decimal"/>
      <w:lvlText w:val="%7."/>
      <w:lvlJc w:val="left"/>
      <w:pPr>
        <w:ind w:left="5040" w:hanging="360"/>
      </w:pPr>
    </w:lvl>
    <w:lvl w:ilvl="7" w:tplc="AF665DF6">
      <w:start w:val="1"/>
      <w:numFmt w:val="lowerLetter"/>
      <w:lvlText w:val="%8."/>
      <w:lvlJc w:val="left"/>
      <w:pPr>
        <w:ind w:left="5760" w:hanging="360"/>
      </w:pPr>
    </w:lvl>
    <w:lvl w:ilvl="8" w:tplc="03EE3C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DFC1"/>
    <w:multiLevelType w:val="hybridMultilevel"/>
    <w:tmpl w:val="E622221E"/>
    <w:lvl w:ilvl="0" w:tplc="62189C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0E1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A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E2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8E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65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8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9A76C"/>
    <w:multiLevelType w:val="hybridMultilevel"/>
    <w:tmpl w:val="97FC3AAE"/>
    <w:lvl w:ilvl="0" w:tplc="9B103B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A62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A8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ED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2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0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8B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8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8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87788">
    <w:abstractNumId w:val="2"/>
  </w:num>
  <w:num w:numId="2" w16cid:durableId="19363195">
    <w:abstractNumId w:val="1"/>
  </w:num>
  <w:num w:numId="3" w16cid:durableId="854075260">
    <w:abstractNumId w:val="0"/>
  </w:num>
  <w:num w:numId="4" w16cid:durableId="504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zCzsLQ0MrYwtTRV0lEKTi0uzszPAykwrAUA2ECKCywAAAA="/>
  </w:docVars>
  <w:rsids>
    <w:rsidRoot w:val="5C90F656"/>
    <w:rsid w:val="000A7D70"/>
    <w:rsid w:val="00166734"/>
    <w:rsid w:val="00374D6A"/>
    <w:rsid w:val="0040F316"/>
    <w:rsid w:val="00706170"/>
    <w:rsid w:val="0083436E"/>
    <w:rsid w:val="008A17D5"/>
    <w:rsid w:val="009870DD"/>
    <w:rsid w:val="009C5E74"/>
    <w:rsid w:val="00B96309"/>
    <w:rsid w:val="00DC43B3"/>
    <w:rsid w:val="00E7005B"/>
    <w:rsid w:val="00F153D6"/>
    <w:rsid w:val="00F76B42"/>
    <w:rsid w:val="016B1DED"/>
    <w:rsid w:val="02549757"/>
    <w:rsid w:val="028DBEB6"/>
    <w:rsid w:val="029B7FF4"/>
    <w:rsid w:val="032E3E18"/>
    <w:rsid w:val="03605D2A"/>
    <w:rsid w:val="041D8C91"/>
    <w:rsid w:val="04D98A0B"/>
    <w:rsid w:val="05CD4CFE"/>
    <w:rsid w:val="06644F0F"/>
    <w:rsid w:val="08112ACD"/>
    <w:rsid w:val="09762FD2"/>
    <w:rsid w:val="0B48CB8F"/>
    <w:rsid w:val="0CE49BF0"/>
    <w:rsid w:val="0D073F70"/>
    <w:rsid w:val="0DAC7AB1"/>
    <w:rsid w:val="0DD85EE3"/>
    <w:rsid w:val="0EFC1425"/>
    <w:rsid w:val="0F742F44"/>
    <w:rsid w:val="0F7870BA"/>
    <w:rsid w:val="0F7C1BCF"/>
    <w:rsid w:val="118CB4F0"/>
    <w:rsid w:val="141FF023"/>
    <w:rsid w:val="14A6DE54"/>
    <w:rsid w:val="14B8E279"/>
    <w:rsid w:val="14C8F2A3"/>
    <w:rsid w:val="14F84514"/>
    <w:rsid w:val="151A3EDB"/>
    <w:rsid w:val="1523BEFD"/>
    <w:rsid w:val="158E25E2"/>
    <w:rsid w:val="15BBC084"/>
    <w:rsid w:val="1608083D"/>
    <w:rsid w:val="175790E5"/>
    <w:rsid w:val="17EF416A"/>
    <w:rsid w:val="1958E082"/>
    <w:rsid w:val="19EDAFFE"/>
    <w:rsid w:val="1B3E0A06"/>
    <w:rsid w:val="1B89805F"/>
    <w:rsid w:val="1BFCCB41"/>
    <w:rsid w:val="1C1B4543"/>
    <w:rsid w:val="1C3989EF"/>
    <w:rsid w:val="1D10A252"/>
    <w:rsid w:val="1DA53F2E"/>
    <w:rsid w:val="1DB50AEC"/>
    <w:rsid w:val="1DF1BDE3"/>
    <w:rsid w:val="1E8DFC81"/>
    <w:rsid w:val="1F712AB1"/>
    <w:rsid w:val="200382A6"/>
    <w:rsid w:val="20D03C64"/>
    <w:rsid w:val="2114E898"/>
    <w:rsid w:val="219F5307"/>
    <w:rsid w:val="21ECCDF9"/>
    <w:rsid w:val="22B0B8F9"/>
    <w:rsid w:val="22CB6EF3"/>
    <w:rsid w:val="23CE4F36"/>
    <w:rsid w:val="2407DD26"/>
    <w:rsid w:val="249F6BAF"/>
    <w:rsid w:val="253062A5"/>
    <w:rsid w:val="26BAE2A8"/>
    <w:rsid w:val="27113A11"/>
    <w:rsid w:val="274C9572"/>
    <w:rsid w:val="27703A10"/>
    <w:rsid w:val="27842A1C"/>
    <w:rsid w:val="297BF78F"/>
    <w:rsid w:val="2A1E254F"/>
    <w:rsid w:val="2B27E066"/>
    <w:rsid w:val="2B843F6A"/>
    <w:rsid w:val="2F04CAE5"/>
    <w:rsid w:val="2F3E7EFA"/>
    <w:rsid w:val="33BE4E0D"/>
    <w:rsid w:val="34BAA56F"/>
    <w:rsid w:val="355A1E6E"/>
    <w:rsid w:val="35CFB213"/>
    <w:rsid w:val="3624D9A0"/>
    <w:rsid w:val="366FA726"/>
    <w:rsid w:val="36D9181B"/>
    <w:rsid w:val="37F98BD3"/>
    <w:rsid w:val="3891BF30"/>
    <w:rsid w:val="3925DCC3"/>
    <w:rsid w:val="3958C1C7"/>
    <w:rsid w:val="3A2007ED"/>
    <w:rsid w:val="3A2D98FD"/>
    <w:rsid w:val="3B260999"/>
    <w:rsid w:val="3CD63D8A"/>
    <w:rsid w:val="3E098F6A"/>
    <w:rsid w:val="3E629853"/>
    <w:rsid w:val="3ED039F4"/>
    <w:rsid w:val="3F8C7327"/>
    <w:rsid w:val="41EDC8EF"/>
    <w:rsid w:val="421BCAC2"/>
    <w:rsid w:val="44543D9A"/>
    <w:rsid w:val="44E46AC5"/>
    <w:rsid w:val="453F7B78"/>
    <w:rsid w:val="45536B84"/>
    <w:rsid w:val="46B87089"/>
    <w:rsid w:val="46DB4BD9"/>
    <w:rsid w:val="48CC7296"/>
    <w:rsid w:val="496224A9"/>
    <w:rsid w:val="4AA00C3F"/>
    <w:rsid w:val="4B1E4DF1"/>
    <w:rsid w:val="4B4B0129"/>
    <w:rsid w:val="4C21EAF5"/>
    <w:rsid w:val="4C3BDCA0"/>
    <w:rsid w:val="4E6B00AA"/>
    <w:rsid w:val="4E7BBBAB"/>
    <w:rsid w:val="51D3D31D"/>
    <w:rsid w:val="5279D037"/>
    <w:rsid w:val="55007FAE"/>
    <w:rsid w:val="571D348D"/>
    <w:rsid w:val="580B4B73"/>
    <w:rsid w:val="584B4905"/>
    <w:rsid w:val="58A13010"/>
    <w:rsid w:val="59948A2F"/>
    <w:rsid w:val="5A3D0071"/>
    <w:rsid w:val="5AF742A7"/>
    <w:rsid w:val="5C855415"/>
    <w:rsid w:val="5C90F656"/>
    <w:rsid w:val="5E740003"/>
    <w:rsid w:val="5F5F9E6A"/>
    <w:rsid w:val="60AFF996"/>
    <w:rsid w:val="60C2248D"/>
    <w:rsid w:val="61B55735"/>
    <w:rsid w:val="630509ED"/>
    <w:rsid w:val="63B504E1"/>
    <w:rsid w:val="641F90B6"/>
    <w:rsid w:val="64E34187"/>
    <w:rsid w:val="67168FFA"/>
    <w:rsid w:val="679B4457"/>
    <w:rsid w:val="68C8BC83"/>
    <w:rsid w:val="6928E83D"/>
    <w:rsid w:val="6B1487D8"/>
    <w:rsid w:val="6B9699E2"/>
    <w:rsid w:val="6CA10646"/>
    <w:rsid w:val="6CE9A5F1"/>
    <w:rsid w:val="6D42BECA"/>
    <w:rsid w:val="6E655F93"/>
    <w:rsid w:val="6F37FE07"/>
    <w:rsid w:val="6FA04F30"/>
    <w:rsid w:val="6FAB48E9"/>
    <w:rsid w:val="70BAA60B"/>
    <w:rsid w:val="718BC57E"/>
    <w:rsid w:val="71DAF2D2"/>
    <w:rsid w:val="720F2F74"/>
    <w:rsid w:val="725E56BA"/>
    <w:rsid w:val="736CE1DE"/>
    <w:rsid w:val="747EBA0C"/>
    <w:rsid w:val="752F4176"/>
    <w:rsid w:val="7555BE35"/>
    <w:rsid w:val="75736134"/>
    <w:rsid w:val="759B4BA1"/>
    <w:rsid w:val="75A73F8B"/>
    <w:rsid w:val="75D3FFE7"/>
    <w:rsid w:val="765F36A1"/>
    <w:rsid w:val="76E9A110"/>
    <w:rsid w:val="76F18E96"/>
    <w:rsid w:val="78736D4C"/>
    <w:rsid w:val="78857171"/>
    <w:rsid w:val="78F04DF5"/>
    <w:rsid w:val="79472889"/>
    <w:rsid w:val="79A38EB2"/>
    <w:rsid w:val="7A2141D2"/>
    <w:rsid w:val="7AFB131A"/>
    <w:rsid w:val="7B47288D"/>
    <w:rsid w:val="7C3D5159"/>
    <w:rsid w:val="7CCE7825"/>
    <w:rsid w:val="7D077D84"/>
    <w:rsid w:val="7D75AD33"/>
    <w:rsid w:val="7E9165F5"/>
    <w:rsid w:val="7EFC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F656"/>
  <w15:chartTrackingRefBased/>
  <w15:docId w15:val="{106AA86F-68E6-4167-A2BE-84996ED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hyperlink" Target="https://ukc-word-edit.officeapps.live.com/we/wordeditorframe.aspx?new=1&amp;ui=en%2DGB&amp;rs=en%2DUS&amp;wopisrc=https%3A%2F%2Fcityofnorwichschool.sharepoint.com%2Fsites%2FExams%2F_vti_bin%2Fwopi.ashx%2Ffiles%2Fb8fe163fe21348b9885a0daccfeb12ce&amp;wdenableroaming=1&amp;mscc=1&amp;hid=FAAF3BA0-00B3-4000-0F47-553EF0F5171D&amp;wdorigin=Other&amp;jsapi=1&amp;jsapiver=v1&amp;newsession=1&amp;corrid=096987c1-a78d-42b2-8e7b-2c67150154ad&amp;usid=096987c1-a78d-42b2-8e7b-2c67150154ad&amp;sftc=1&amp;cac=1&amp;mtf=1&amp;sfp=1&amp;wdredirectionreason=Unified_SingleFlush&amp;rct=Medium&amp;ctp=LeastProtect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kc-word-edit.officeapps.live.com/we/wordeditorframe.aspx?new=1&amp;ui=en%2DGB&amp;rs=en%2DUS&amp;wopisrc=https%3A%2F%2Fcityofnorwichschool.sharepoint.com%2Fsites%2FExams%2F_vti_bin%2Fwopi.ashx%2Ffiles%2Fb8fe163fe21348b9885a0daccfeb12ce&amp;wdenableroaming=1&amp;mscc=1&amp;hid=FAAF3BA0-00B3-4000-0F47-553EF0F5171D&amp;wdorigin=Other&amp;jsapi=1&amp;jsapiver=v1&amp;newsession=1&amp;corrid=096987c1-a78d-42b2-8e7b-2c67150154ad&amp;usid=096987c1-a78d-42b2-8e7b-2c67150154ad&amp;sftc=1&amp;cac=1&amp;mtf=1&amp;sfp=1&amp;wdredirectionreason=Unified_SingleFlush&amp;rct=Medium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jec.co.uk/home/administration/resul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ualifications.pearson.com/en/support/support-topics/results-certification/post-results-services/post-results-fees-august-2019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cr.org.uk/administration/fees/" TargetMode="External"/><Relationship Id="rId14" Type="http://schemas.openxmlformats.org/officeDocument/2006/relationships/hyperlink" Target="https://ukc-word-edit.officeapps.live.com/we/wordeditorframe.aspx?new=1&amp;ui=en%2DGB&amp;rs=en%2DUS&amp;wopisrc=https%3A%2F%2Fcityofnorwichschool.sharepoint.com%2Fsites%2FExams%2F_vti_bin%2Fwopi.ashx%2Ffiles%2Fb8fe163fe21348b9885a0daccfeb12ce&amp;wdenableroaming=1&amp;mscc=1&amp;hid=FAAF3BA0-00B3-4000-0F47-553EF0F5171D&amp;wdorigin=Other&amp;jsapi=1&amp;jsapiver=v1&amp;newsession=1&amp;corrid=096987c1-a78d-42b2-8e7b-2c67150154ad&amp;usid=096987c1-a78d-42b2-8e7b-2c67150154ad&amp;sftc=1&amp;cac=1&amp;mtf=1&amp;sfp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c98d-335d-490b-ab15-14425ba00794">
      <Terms xmlns="http://schemas.microsoft.com/office/infopath/2007/PartnerControls"/>
    </lcf76f155ced4ddcb4097134ff3c332f>
    <TaxCatchAll xmlns="115f888a-f9bc-4551-b9b6-fbcd14bf7304" xsi:nil="true"/>
    <SharedWithUsers xmlns="115f888a-f9bc-4551-b9b6-fbcd14bf7304">
      <UserInfo>
        <DisplayName>Ms E Spall</DisplayName>
        <AccountId>101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E047CF4EF2489D547C609BAE29E5" ma:contentTypeVersion="13" ma:contentTypeDescription="Create a new document." ma:contentTypeScope="" ma:versionID="91f833d8f96a99d12a13e25b826cb9f8">
  <xsd:schema xmlns:xsd="http://www.w3.org/2001/XMLSchema" xmlns:xs="http://www.w3.org/2001/XMLSchema" xmlns:p="http://schemas.microsoft.com/office/2006/metadata/properties" xmlns:ns2="291ac98d-335d-490b-ab15-14425ba00794" xmlns:ns3="115f888a-f9bc-4551-b9b6-fbcd14bf7304" targetNamespace="http://schemas.microsoft.com/office/2006/metadata/properties" ma:root="true" ma:fieldsID="3a7726907ddea808bac43a949908310e" ns2:_="" ns3:_="">
    <xsd:import namespace="291ac98d-335d-490b-ab15-14425ba00794"/>
    <xsd:import namespace="115f888a-f9bc-4551-b9b6-fbcd14bf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c98d-335d-490b-ab15-14425ba0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888a-f9bc-4551-b9b6-fbcd14bf73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c1ff70-c82d-44d0-b1a7-e05c34bdb028}" ma:internalName="TaxCatchAll" ma:showField="CatchAllData" ma:web="115f888a-f9bc-4551-b9b6-fbcd14bf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45865-5F7E-4935-89D0-E91DFE628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2FF3-C3CB-4F26-90F2-9C0584D7052B}">
  <ds:schemaRefs>
    <ds:schemaRef ds:uri="http://schemas.microsoft.com/office/2006/metadata/properties"/>
    <ds:schemaRef ds:uri="http://www.w3.org/2000/xmlns/"/>
    <ds:schemaRef ds:uri="325a0f20-9a66-4086-b593-1e9886db8215"/>
    <ds:schemaRef ds:uri="417d8e83-331d-4fe5-b637-793fc3edb9f8"/>
    <ds:schemaRef ds:uri="http://schemas.microsoft.com/office/infopath/2007/PartnerControls"/>
    <ds:schemaRef ds:uri="http://www.w3.org/2001/XMLSchema-instance"/>
    <ds:schemaRef ds:uri="291ac98d-335d-490b-ab15-14425ba00794"/>
    <ds:schemaRef ds:uri="115f888a-f9bc-4551-b9b6-fbcd14bf7304"/>
  </ds:schemaRefs>
</ds:datastoreItem>
</file>

<file path=customXml/itemProps3.xml><?xml version="1.0" encoding="utf-8"?>
<ds:datastoreItem xmlns:ds="http://schemas.openxmlformats.org/officeDocument/2006/customXml" ds:itemID="{FBF9CDF7-536D-4BE4-8D00-A316C532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c98d-335d-490b-ab15-14425ba00794"/>
    <ds:schemaRef ds:uri="115f888a-f9bc-4551-b9b6-fbcd14bf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4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 Spall</dc:creator>
  <cp:keywords/>
  <dc:description/>
  <cp:lastModifiedBy>Ms H Spurway</cp:lastModifiedBy>
  <cp:revision>2</cp:revision>
  <dcterms:created xsi:type="dcterms:W3CDTF">2023-07-18T10:14:00Z</dcterms:created>
  <dcterms:modified xsi:type="dcterms:W3CDTF">2023-07-18T10:14:00Z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0x0101008A23E047CF4EF2489D547C609BAE29E5</vt:lpwstr>
  </property>
  <property fmtid="{D5CDD505-2E9C-101B-9397-08002B2CF9AE}" pid="3" name="MediaServiceImageTags">
    <vt:lpwstr/>
  </property>
</Properties>
</file>